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332C" w:rsidRDefault="000A332C">
      <w:r>
        <w:rPr>
          <w:noProof/>
          <w:lang w:eastAsia="en-GB"/>
        </w:rPr>
        <mc:AlternateContent>
          <mc:Choice Requires="wps">
            <w:drawing>
              <wp:anchor distT="0" distB="0" distL="114300" distR="114300" simplePos="0" relativeHeight="251659264" behindDoc="0" locked="0" layoutInCell="1" allowOverlap="1" wp14:anchorId="025E2DFB" wp14:editId="7216BA71">
                <wp:simplePos x="0" y="0"/>
                <wp:positionH relativeFrom="column">
                  <wp:posOffset>115215</wp:posOffset>
                </wp:positionH>
                <wp:positionV relativeFrom="paragraph">
                  <wp:posOffset>216535</wp:posOffset>
                </wp:positionV>
                <wp:extent cx="6115050" cy="866775"/>
                <wp:effectExtent l="0" t="0" r="19050"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866775"/>
                        </a:xfrm>
                        <a:prstGeom prst="rect">
                          <a:avLst/>
                        </a:prstGeom>
                        <a:solidFill>
                          <a:srgbClr val="FFFFFF"/>
                        </a:solidFill>
                        <a:ln w="9525">
                          <a:solidFill>
                            <a:schemeClr val="bg1"/>
                          </a:solidFill>
                          <a:miter lim="800000"/>
                          <a:headEnd/>
                          <a:tailEnd/>
                        </a:ln>
                      </wps:spPr>
                      <wps:txbx>
                        <w:txbxContent>
                          <w:p w:rsidR="00C15B0D" w:rsidRPr="00C15B0D" w:rsidRDefault="00807651" w:rsidP="000A332C">
                            <w:pPr>
                              <w:jc w:val="center"/>
                              <w:rPr>
                                <w:rFonts w:ascii="Baskerville Old Face" w:hAnsi="Baskerville Old Face"/>
                                <w:sz w:val="72"/>
                                <w:szCs w:val="72"/>
                              </w:rPr>
                            </w:pPr>
                            <w:r>
                              <w:rPr>
                                <w:rFonts w:ascii="Baskerville Old Face" w:hAnsi="Baskerville Old Face"/>
                                <w:sz w:val="72"/>
                                <w:szCs w:val="72"/>
                              </w:rPr>
                              <w:t>Remote Learning P</w:t>
                            </w:r>
                            <w:r w:rsidR="00C15B0D" w:rsidRPr="00C15B0D">
                              <w:rPr>
                                <w:rFonts w:ascii="Baskerville Old Face" w:hAnsi="Baskerville Old Face"/>
                                <w:sz w:val="72"/>
                                <w:szCs w:val="72"/>
                              </w:rPr>
                              <w:t>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5E2DFB" id="_x0000_t202" coordsize="21600,21600" o:spt="202" path="m,l,21600r21600,l21600,xe">
                <v:stroke joinstyle="miter"/>
                <v:path gradientshapeok="t" o:connecttype="rect"/>
              </v:shapetype>
              <v:shape id="Text Box 2" o:spid="_x0000_s1026" type="#_x0000_t202" style="position:absolute;margin-left:9.05pt;margin-top:17.05pt;width:481.5pt;height:6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" strokecolor="white [3212]">
                <v:textbox>
                  <w:txbxContent>
                    <w:p w:rsidR="00C15B0D" w:rsidRPr="00C15B0D" w:rsidRDefault="00807651" w:rsidP="000A332C">
                      <w:pPr>
                        <w:jc w:val="center"/>
                        <w:rPr>
                          <w:rFonts w:ascii="Baskerville Old Face" w:hAnsi="Baskerville Old Face"/>
                          <w:sz w:val="72"/>
                          <w:szCs w:val="72"/>
                        </w:rPr>
                      </w:pPr>
                      <w:r>
                        <w:rPr>
                          <w:rFonts w:ascii="Baskerville Old Face" w:hAnsi="Baskerville Old Face"/>
                          <w:sz w:val="72"/>
                          <w:szCs w:val="72"/>
                        </w:rPr>
                        <w:t>Remote Learning P</w:t>
                      </w:r>
                      <w:r w:rsidR="00C15B0D" w:rsidRPr="00C15B0D">
                        <w:rPr>
                          <w:rFonts w:ascii="Baskerville Old Face" w:hAnsi="Baskerville Old Face"/>
                          <w:sz w:val="72"/>
                          <w:szCs w:val="72"/>
                        </w:rPr>
                        <w:t>olicy</w:t>
                      </w:r>
                    </w:p>
                  </w:txbxContent>
                </v:textbox>
              </v:shape>
            </w:pict>
          </mc:Fallback>
        </mc:AlternateContent>
      </w:r>
    </w:p>
    <w:p w:rsidR="00807651" w:rsidRPr="00883069" w:rsidRDefault="00F37440" w:rsidP="00807651">
      <w:pPr>
        <w:spacing w:after="0" w:line="240" w:lineRule="auto"/>
        <w:jc w:val="center"/>
        <w:rPr>
          <w:rFonts w:ascii="Calibri" w:eastAsia="Times New Roman" w:hAnsi="Calibri" w:cs="Calibri"/>
          <w:b/>
          <w:color w:val="000000"/>
          <w:sz w:val="20"/>
          <w:szCs w:val="20"/>
          <w:u w:val="single"/>
          <w:lang w:eastAsia="en-GB"/>
        </w:rPr>
      </w:pPr>
      <w:r>
        <w:rPr>
          <w:noProof/>
          <w:lang w:eastAsia="en-GB"/>
        </w:rPr>
        <w:drawing>
          <wp:anchor distT="0" distB="0" distL="114300" distR="114300" simplePos="0" relativeHeight="251665408" behindDoc="1" locked="0" layoutInCell="1" allowOverlap="1">
            <wp:simplePos x="0" y="0"/>
            <wp:positionH relativeFrom="margin">
              <wp:posOffset>103909</wp:posOffset>
            </wp:positionH>
            <wp:positionV relativeFrom="paragraph">
              <wp:posOffset>1602048</wp:posOffset>
            </wp:positionV>
            <wp:extent cx="6115050" cy="4359275"/>
            <wp:effectExtent l="0" t="0" r="0" b="0"/>
            <wp:wrapTight wrapText="bothSides">
              <wp:wrapPolygon edited="0">
                <wp:start x="4508" y="1982"/>
                <wp:lineTo x="4508" y="18784"/>
                <wp:lineTo x="16284" y="18784"/>
                <wp:lineTo x="16284" y="1982"/>
                <wp:lineTo x="4508" y="1982"/>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5050" cy="4359275"/>
                    </a:xfrm>
                    <a:prstGeom prst="rect">
                      <a:avLst/>
                    </a:prstGeom>
                    <a:noFill/>
                  </pic:spPr>
                </pic:pic>
              </a:graphicData>
            </a:graphic>
          </wp:anchor>
        </w:drawing>
      </w:r>
      <w:r w:rsidR="007747F0">
        <w:rPr>
          <w:noProof/>
          <w:lang w:eastAsia="en-GB"/>
        </w:rPr>
        <mc:AlternateContent>
          <mc:Choice Requires="wps">
            <w:drawing>
              <wp:anchor distT="0" distB="0" distL="114300" distR="114300" simplePos="0" relativeHeight="251662336" behindDoc="0" locked="0" layoutInCell="1" allowOverlap="1" wp14:anchorId="74EE562E" wp14:editId="766D2695">
                <wp:simplePos x="0" y="0"/>
                <wp:positionH relativeFrom="column">
                  <wp:posOffset>117182</wp:posOffset>
                </wp:positionH>
                <wp:positionV relativeFrom="paragraph">
                  <wp:posOffset>696483</wp:posOffset>
                </wp:positionV>
                <wp:extent cx="6115050" cy="866775"/>
                <wp:effectExtent l="0" t="0" r="19050"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866775"/>
                        </a:xfrm>
                        <a:prstGeom prst="rect">
                          <a:avLst/>
                        </a:prstGeom>
                        <a:solidFill>
                          <a:srgbClr val="FFFFFF"/>
                        </a:solidFill>
                        <a:ln w="9525">
                          <a:solidFill>
                            <a:schemeClr val="bg1"/>
                          </a:solidFill>
                          <a:miter lim="800000"/>
                          <a:headEnd/>
                          <a:tailEnd/>
                        </a:ln>
                      </wps:spPr>
                      <wps:txbx>
                        <w:txbxContent>
                          <w:p w:rsidR="00C15B0D" w:rsidRPr="00C15B0D" w:rsidRDefault="00C15B0D" w:rsidP="000A332C">
                            <w:pPr>
                              <w:jc w:val="center"/>
                              <w:rPr>
                                <w:rFonts w:ascii="Baskerville Old Face" w:hAnsi="Baskerville Old Face"/>
                                <w:sz w:val="56"/>
                                <w:szCs w:val="56"/>
                              </w:rPr>
                            </w:pPr>
                            <w:r w:rsidRPr="00C15B0D">
                              <w:rPr>
                                <w:rFonts w:ascii="Baskerville Old Face" w:hAnsi="Baskerville Old Face"/>
                                <w:sz w:val="56"/>
                                <w:szCs w:val="56"/>
                              </w:rPr>
                              <w:t xml:space="preserve">Campton </w:t>
                            </w:r>
                            <w:r w:rsidR="00F37440">
                              <w:rPr>
                                <w:rFonts w:ascii="Baskerville Old Face" w:hAnsi="Baskerville Old Face"/>
                                <w:sz w:val="56"/>
                                <w:szCs w:val="56"/>
                              </w:rPr>
                              <w:t>Academy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EE562E" id="_x0000_t202" coordsize="21600,21600" o:spt="202" path="m,l,21600r21600,l21600,xe">
                <v:stroke joinstyle="miter"/>
                <v:path gradientshapeok="t" o:connecttype="rect"/>
              </v:shapetype>
              <v:shape id="_x0000_s1027" type="#_x0000_t202" style="position:absolute;left:0;text-align:left;margin-left:9.25pt;margin-top:54.85pt;width:481.5pt;height:6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" strokecolor="white [3212]">
                <v:textbox>
                  <w:txbxContent>
                    <w:p w:rsidR="00C15B0D" w:rsidRPr="00C15B0D" w:rsidRDefault="00C15B0D" w:rsidP="000A332C">
                      <w:pPr>
                        <w:jc w:val="center"/>
                        <w:rPr>
                          <w:rFonts w:ascii="Baskerville Old Face" w:hAnsi="Baskerville Old Face"/>
                          <w:sz w:val="56"/>
                          <w:szCs w:val="56"/>
                        </w:rPr>
                      </w:pPr>
                      <w:r w:rsidRPr="00C15B0D">
                        <w:rPr>
                          <w:rFonts w:ascii="Baskerville Old Face" w:hAnsi="Baskerville Old Face"/>
                          <w:sz w:val="56"/>
                          <w:szCs w:val="56"/>
                        </w:rPr>
                        <w:t xml:space="preserve">Campton </w:t>
                      </w:r>
                      <w:r w:rsidR="00F37440">
                        <w:rPr>
                          <w:rFonts w:ascii="Baskerville Old Face" w:hAnsi="Baskerville Old Face"/>
                          <w:sz w:val="56"/>
                          <w:szCs w:val="56"/>
                        </w:rPr>
                        <w:t>Academy</w:t>
                      </w:r>
                    </w:p>
                  </w:txbxContent>
                </v:textbox>
              </v:shape>
            </w:pict>
          </mc:Fallback>
        </mc:AlternateContent>
      </w:r>
      <w:r w:rsidR="008D5C43">
        <w:rPr>
          <w:noProof/>
          <w:lang w:eastAsia="en-GB"/>
        </w:rPr>
        <mc:AlternateContent>
          <mc:Choice Requires="wps">
            <w:drawing>
              <wp:anchor distT="0" distB="0" distL="114300" distR="114300" simplePos="0" relativeHeight="251664384" behindDoc="0" locked="0" layoutInCell="1" allowOverlap="1" wp14:anchorId="546E1657" wp14:editId="1E5BFD52">
                <wp:simplePos x="0" y="0"/>
                <wp:positionH relativeFrom="column">
                  <wp:posOffset>20955</wp:posOffset>
                </wp:positionH>
                <wp:positionV relativeFrom="paragraph">
                  <wp:posOffset>6708140</wp:posOffset>
                </wp:positionV>
                <wp:extent cx="5903595" cy="1281430"/>
                <wp:effectExtent l="0" t="0" r="190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3595" cy="1281430"/>
                        </a:xfrm>
                        <a:prstGeom prst="rect">
                          <a:avLst/>
                        </a:prstGeom>
                        <a:solidFill>
                          <a:srgbClr val="FFFFFF"/>
                        </a:solidFill>
                        <a:ln w="9525">
                          <a:noFill/>
                          <a:miter lim="800000"/>
                          <a:headEnd/>
                          <a:tailEnd/>
                        </a:ln>
                      </wps:spPr>
                      <wps:txbx>
                        <w:txbxContent>
                          <w:tbl>
                            <w:tblPr>
                              <w:tblStyle w:val="TableGrid"/>
                              <w:tblW w:w="0" w:type="auto"/>
                              <w:tblLook w:val="04A0" w:firstRow="1" w:lastRow="0" w:firstColumn="1" w:lastColumn="0" w:noHBand="0" w:noVBand="1"/>
                            </w:tblPr>
                            <w:tblGrid>
                              <w:gridCol w:w="3362"/>
                              <w:gridCol w:w="5623"/>
                            </w:tblGrid>
                            <w:tr w:rsidR="00C15B0D" w:rsidTr="000A332C">
                              <w:tc>
                                <w:tcPr>
                                  <w:tcW w:w="3369" w:type="dxa"/>
                                </w:tcPr>
                                <w:p w:rsidR="00C15B0D" w:rsidRPr="000A332C" w:rsidRDefault="00C15B0D">
                                  <w:pPr>
                                    <w:rPr>
                                      <w:rFonts w:ascii="Baskerville Old Face" w:hAnsi="Baskerville Old Face" w:cs="Arial"/>
                                      <w:sz w:val="36"/>
                                      <w:szCs w:val="36"/>
                                    </w:rPr>
                                  </w:pPr>
                                  <w:r w:rsidRPr="000A332C">
                                    <w:rPr>
                                      <w:rFonts w:ascii="Baskerville Old Face" w:hAnsi="Baskerville Old Face" w:cs="Arial"/>
                                      <w:sz w:val="36"/>
                                      <w:szCs w:val="36"/>
                                    </w:rPr>
                                    <w:t>Approved by:</w:t>
                                  </w:r>
                                </w:p>
                              </w:tc>
                              <w:tc>
                                <w:tcPr>
                                  <w:tcW w:w="5641" w:type="dxa"/>
                                </w:tcPr>
                                <w:p w:rsidR="00C15B0D" w:rsidRDefault="005A6FDD">
                                  <w:r>
                                    <w:t>Sarah Fraher</w:t>
                                  </w:r>
                                </w:p>
                              </w:tc>
                            </w:tr>
                            <w:tr w:rsidR="008D5C43" w:rsidTr="000A332C">
                              <w:tc>
                                <w:tcPr>
                                  <w:tcW w:w="3369" w:type="dxa"/>
                                </w:tcPr>
                                <w:p w:rsidR="008D5C43" w:rsidRPr="000A332C" w:rsidRDefault="008D5C43">
                                  <w:pPr>
                                    <w:rPr>
                                      <w:rFonts w:ascii="Baskerville Old Face" w:hAnsi="Baskerville Old Face" w:cs="Arial"/>
                                      <w:sz w:val="36"/>
                                      <w:szCs w:val="36"/>
                                    </w:rPr>
                                  </w:pPr>
                                  <w:r>
                                    <w:rPr>
                                      <w:rFonts w:ascii="Baskerville Old Face" w:hAnsi="Baskerville Old Face" w:cs="Arial"/>
                                      <w:sz w:val="36"/>
                                      <w:szCs w:val="36"/>
                                    </w:rPr>
                                    <w:t>Signed:</w:t>
                                  </w:r>
                                </w:p>
                              </w:tc>
                              <w:tc>
                                <w:tcPr>
                                  <w:tcW w:w="5641" w:type="dxa"/>
                                </w:tcPr>
                                <w:p w:rsidR="008D5C43" w:rsidRDefault="008D5C43"/>
                              </w:tc>
                            </w:tr>
                            <w:tr w:rsidR="00C15B0D" w:rsidTr="000A332C">
                              <w:tc>
                                <w:tcPr>
                                  <w:tcW w:w="3369" w:type="dxa"/>
                                </w:tcPr>
                                <w:p w:rsidR="00C15B0D" w:rsidRPr="000A332C" w:rsidRDefault="00C15B0D">
                                  <w:pPr>
                                    <w:rPr>
                                      <w:rFonts w:ascii="Baskerville Old Face" w:hAnsi="Baskerville Old Face" w:cs="Arial"/>
                                      <w:sz w:val="36"/>
                                      <w:szCs w:val="36"/>
                                    </w:rPr>
                                  </w:pPr>
                                  <w:r w:rsidRPr="000A332C">
                                    <w:rPr>
                                      <w:rFonts w:ascii="Baskerville Old Face" w:hAnsi="Baskerville Old Face" w:cs="Arial"/>
                                      <w:sz w:val="36"/>
                                      <w:szCs w:val="36"/>
                                    </w:rPr>
                                    <w:t>Date approved:</w:t>
                                  </w:r>
                                </w:p>
                              </w:tc>
                              <w:tc>
                                <w:tcPr>
                                  <w:tcW w:w="5641" w:type="dxa"/>
                                </w:tcPr>
                                <w:p w:rsidR="00C15B0D" w:rsidRDefault="003E44F8">
                                  <w:r>
                                    <w:t>September</w:t>
                                  </w:r>
                                  <w:r w:rsidR="00B6085D">
                                    <w:t xml:space="preserve"> 202</w:t>
                                  </w:r>
                                  <w:r>
                                    <w:t>4</w:t>
                                  </w:r>
                                </w:p>
                              </w:tc>
                            </w:tr>
                            <w:tr w:rsidR="00C15B0D" w:rsidTr="000A332C">
                              <w:tc>
                                <w:tcPr>
                                  <w:tcW w:w="3369" w:type="dxa"/>
                                </w:tcPr>
                                <w:p w:rsidR="00C15B0D" w:rsidRPr="000A332C" w:rsidRDefault="00C15B0D">
                                  <w:pPr>
                                    <w:rPr>
                                      <w:rFonts w:ascii="Baskerville Old Face" w:hAnsi="Baskerville Old Face" w:cs="Arial"/>
                                      <w:sz w:val="36"/>
                                      <w:szCs w:val="36"/>
                                    </w:rPr>
                                  </w:pPr>
                                  <w:r w:rsidRPr="000A332C">
                                    <w:rPr>
                                      <w:rFonts w:ascii="Baskerville Old Face" w:hAnsi="Baskerville Old Face" w:cs="Arial"/>
                                      <w:sz w:val="36"/>
                                      <w:szCs w:val="36"/>
                                    </w:rPr>
                                    <w:t>Next review due by:</w:t>
                                  </w:r>
                                </w:p>
                              </w:tc>
                              <w:tc>
                                <w:tcPr>
                                  <w:tcW w:w="5641" w:type="dxa"/>
                                </w:tcPr>
                                <w:p w:rsidR="00C15B0D" w:rsidRDefault="003E44F8">
                                  <w:r>
                                    <w:t>September</w:t>
                                  </w:r>
                                  <w:r w:rsidR="00B6085D">
                                    <w:t xml:space="preserve"> </w:t>
                                  </w:r>
                                  <w:r w:rsidR="00B6085D">
                                    <w:t>202</w:t>
                                  </w:r>
                                  <w:r>
                                    <w:t>6</w:t>
                                  </w:r>
                                  <w:bookmarkStart w:id="0" w:name="_GoBack"/>
                                  <w:bookmarkEnd w:id="0"/>
                                </w:p>
                              </w:tc>
                            </w:tr>
                          </w:tbl>
                          <w:p w:rsidR="00C15B0D" w:rsidRDefault="00C15B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6E1657" id="_x0000_t202" coordsize="21600,21600" o:spt="202" path="m,l,21600r21600,l21600,xe">
                <v:stroke joinstyle="miter"/>
                <v:path gradientshapeok="t" o:connecttype="rect"/>
              </v:shapetype>
              <v:shape id="_x0000_s1028" type="#_x0000_t202" style="position:absolute;left:0;text-align:left;margin-left:1.65pt;margin-top:528.2pt;width:464.85pt;height:100.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" stroked="f">
                <v:textbox>
                  <w:txbxContent>
                    <w:tbl>
                      <w:tblPr>
                        <w:tblStyle w:val="TableGrid"/>
                        <w:tblW w:w="0" w:type="auto"/>
                        <w:tblLook w:val="04A0" w:firstRow="1" w:lastRow="0" w:firstColumn="1" w:lastColumn="0" w:noHBand="0" w:noVBand="1"/>
                      </w:tblPr>
                      <w:tblGrid>
                        <w:gridCol w:w="3362"/>
                        <w:gridCol w:w="5623"/>
                      </w:tblGrid>
                      <w:tr w:rsidR="00C15B0D" w:rsidTr="000A332C">
                        <w:tc>
                          <w:tcPr>
                            <w:tcW w:w="3369" w:type="dxa"/>
                          </w:tcPr>
                          <w:p w:rsidR="00C15B0D" w:rsidRPr="000A332C" w:rsidRDefault="00C15B0D">
                            <w:pPr>
                              <w:rPr>
                                <w:rFonts w:ascii="Baskerville Old Face" w:hAnsi="Baskerville Old Face" w:cs="Arial"/>
                                <w:sz w:val="36"/>
                                <w:szCs w:val="36"/>
                              </w:rPr>
                            </w:pPr>
                            <w:r w:rsidRPr="000A332C">
                              <w:rPr>
                                <w:rFonts w:ascii="Baskerville Old Face" w:hAnsi="Baskerville Old Face" w:cs="Arial"/>
                                <w:sz w:val="36"/>
                                <w:szCs w:val="36"/>
                              </w:rPr>
                              <w:t>Approved by:</w:t>
                            </w:r>
                          </w:p>
                        </w:tc>
                        <w:tc>
                          <w:tcPr>
                            <w:tcW w:w="5641" w:type="dxa"/>
                          </w:tcPr>
                          <w:p w:rsidR="00C15B0D" w:rsidRDefault="005A6FDD">
                            <w:r>
                              <w:t>Sarah Fraher</w:t>
                            </w:r>
                          </w:p>
                        </w:tc>
                      </w:tr>
                      <w:tr w:rsidR="008D5C43" w:rsidTr="000A332C">
                        <w:tc>
                          <w:tcPr>
                            <w:tcW w:w="3369" w:type="dxa"/>
                          </w:tcPr>
                          <w:p w:rsidR="008D5C43" w:rsidRPr="000A332C" w:rsidRDefault="008D5C43">
                            <w:pPr>
                              <w:rPr>
                                <w:rFonts w:ascii="Baskerville Old Face" w:hAnsi="Baskerville Old Face" w:cs="Arial"/>
                                <w:sz w:val="36"/>
                                <w:szCs w:val="36"/>
                              </w:rPr>
                            </w:pPr>
                            <w:r>
                              <w:rPr>
                                <w:rFonts w:ascii="Baskerville Old Face" w:hAnsi="Baskerville Old Face" w:cs="Arial"/>
                                <w:sz w:val="36"/>
                                <w:szCs w:val="36"/>
                              </w:rPr>
                              <w:t>Signed:</w:t>
                            </w:r>
                          </w:p>
                        </w:tc>
                        <w:tc>
                          <w:tcPr>
                            <w:tcW w:w="5641" w:type="dxa"/>
                          </w:tcPr>
                          <w:p w:rsidR="008D5C43" w:rsidRDefault="008D5C43"/>
                        </w:tc>
                      </w:tr>
                      <w:tr w:rsidR="00C15B0D" w:rsidTr="000A332C">
                        <w:tc>
                          <w:tcPr>
                            <w:tcW w:w="3369" w:type="dxa"/>
                          </w:tcPr>
                          <w:p w:rsidR="00C15B0D" w:rsidRPr="000A332C" w:rsidRDefault="00C15B0D">
                            <w:pPr>
                              <w:rPr>
                                <w:rFonts w:ascii="Baskerville Old Face" w:hAnsi="Baskerville Old Face" w:cs="Arial"/>
                                <w:sz w:val="36"/>
                                <w:szCs w:val="36"/>
                              </w:rPr>
                            </w:pPr>
                            <w:r w:rsidRPr="000A332C">
                              <w:rPr>
                                <w:rFonts w:ascii="Baskerville Old Face" w:hAnsi="Baskerville Old Face" w:cs="Arial"/>
                                <w:sz w:val="36"/>
                                <w:szCs w:val="36"/>
                              </w:rPr>
                              <w:t>Date approved:</w:t>
                            </w:r>
                          </w:p>
                        </w:tc>
                        <w:tc>
                          <w:tcPr>
                            <w:tcW w:w="5641" w:type="dxa"/>
                          </w:tcPr>
                          <w:p w:rsidR="00C15B0D" w:rsidRDefault="003E44F8">
                            <w:r>
                              <w:t>September</w:t>
                            </w:r>
                            <w:r w:rsidR="00B6085D">
                              <w:t xml:space="preserve"> 202</w:t>
                            </w:r>
                            <w:r>
                              <w:t>4</w:t>
                            </w:r>
                          </w:p>
                        </w:tc>
                      </w:tr>
                      <w:tr w:rsidR="00C15B0D" w:rsidTr="000A332C">
                        <w:tc>
                          <w:tcPr>
                            <w:tcW w:w="3369" w:type="dxa"/>
                          </w:tcPr>
                          <w:p w:rsidR="00C15B0D" w:rsidRPr="000A332C" w:rsidRDefault="00C15B0D">
                            <w:pPr>
                              <w:rPr>
                                <w:rFonts w:ascii="Baskerville Old Face" w:hAnsi="Baskerville Old Face" w:cs="Arial"/>
                                <w:sz w:val="36"/>
                                <w:szCs w:val="36"/>
                              </w:rPr>
                            </w:pPr>
                            <w:r w:rsidRPr="000A332C">
                              <w:rPr>
                                <w:rFonts w:ascii="Baskerville Old Face" w:hAnsi="Baskerville Old Face" w:cs="Arial"/>
                                <w:sz w:val="36"/>
                                <w:szCs w:val="36"/>
                              </w:rPr>
                              <w:t>Next review due by:</w:t>
                            </w:r>
                          </w:p>
                        </w:tc>
                        <w:tc>
                          <w:tcPr>
                            <w:tcW w:w="5641" w:type="dxa"/>
                          </w:tcPr>
                          <w:p w:rsidR="00C15B0D" w:rsidRDefault="003E44F8">
                            <w:r>
                              <w:t>September</w:t>
                            </w:r>
                            <w:r w:rsidR="00B6085D">
                              <w:t xml:space="preserve"> </w:t>
                            </w:r>
                            <w:r w:rsidR="00B6085D">
                              <w:t>202</w:t>
                            </w:r>
                            <w:r>
                              <w:t>6</w:t>
                            </w:r>
                            <w:bookmarkStart w:id="1" w:name="_GoBack"/>
                            <w:bookmarkEnd w:id="1"/>
                          </w:p>
                        </w:tc>
                      </w:tr>
                    </w:tbl>
                    <w:p w:rsidR="00C15B0D" w:rsidRDefault="00C15B0D"/>
                  </w:txbxContent>
                </v:textbox>
              </v:shape>
            </w:pict>
          </mc:Fallback>
        </mc:AlternateContent>
      </w:r>
      <w:r w:rsidR="000A332C">
        <w:br w:type="page"/>
      </w:r>
    </w:p>
    <w:p w:rsidR="00807651" w:rsidRPr="00807651" w:rsidRDefault="00807651" w:rsidP="00807651">
      <w:pPr>
        <w:rPr>
          <w:b/>
          <w:u w:val="single"/>
        </w:rPr>
      </w:pPr>
      <w:r w:rsidRPr="00807651">
        <w:rPr>
          <w:b/>
          <w:u w:val="single"/>
        </w:rPr>
        <w:lastRenderedPageBreak/>
        <w:t>Specific Aims</w:t>
      </w:r>
    </w:p>
    <w:p w:rsidR="00807651" w:rsidRPr="00807651" w:rsidRDefault="00807651" w:rsidP="00807651">
      <w:pPr>
        <w:pStyle w:val="ListParagraph"/>
        <w:numPr>
          <w:ilvl w:val="0"/>
          <w:numId w:val="33"/>
        </w:numPr>
        <w:spacing w:after="160" w:line="259" w:lineRule="auto"/>
      </w:pPr>
      <w:r w:rsidRPr="00807651">
        <w:t>Ensure consistency in the school’s approach to remote learning.</w:t>
      </w:r>
    </w:p>
    <w:p w:rsidR="00807651" w:rsidRPr="00807651" w:rsidRDefault="00807651" w:rsidP="00807651">
      <w:pPr>
        <w:pStyle w:val="ListParagraph"/>
        <w:numPr>
          <w:ilvl w:val="0"/>
          <w:numId w:val="33"/>
        </w:numPr>
        <w:spacing w:after="160" w:line="259" w:lineRule="auto"/>
      </w:pPr>
      <w:r w:rsidRPr="00807651">
        <w:t>Set out expectations for all members of staff with regards to remote learning.</w:t>
      </w:r>
    </w:p>
    <w:p w:rsidR="00807651" w:rsidRDefault="00807651" w:rsidP="00807651">
      <w:pPr>
        <w:jc w:val="center"/>
        <w:rPr>
          <w:b/>
          <w:u w:val="single"/>
        </w:rPr>
      </w:pPr>
    </w:p>
    <w:p w:rsidR="00807651" w:rsidRPr="00807651" w:rsidRDefault="00807651" w:rsidP="00807651">
      <w:pPr>
        <w:jc w:val="center"/>
        <w:rPr>
          <w:b/>
          <w:u w:val="single"/>
        </w:rPr>
      </w:pPr>
      <w:r w:rsidRPr="00807651">
        <w:rPr>
          <w:b/>
          <w:u w:val="single"/>
        </w:rPr>
        <w:t>Roles and Responsibilities</w:t>
      </w:r>
    </w:p>
    <w:p w:rsidR="00807651" w:rsidRPr="00807651" w:rsidRDefault="00807651" w:rsidP="00807651">
      <w:pPr>
        <w:jc w:val="center"/>
      </w:pPr>
      <w:r w:rsidRPr="00807651">
        <w:t>All staff will be available during their normal working hours on the days they are normally required in school.  If they are unable to work for any reason during this time, for example due to sickness or caring for a dependent, they should report this using the normal absence procedure.</w:t>
      </w:r>
    </w:p>
    <w:p w:rsidR="00807651" w:rsidRDefault="00807651" w:rsidP="00807651">
      <w:pPr>
        <w:rPr>
          <w:b/>
          <w:u w:val="single"/>
        </w:rPr>
      </w:pPr>
    </w:p>
    <w:p w:rsidR="00807651" w:rsidRPr="00807651" w:rsidRDefault="00807651" w:rsidP="00807651">
      <w:pPr>
        <w:rPr>
          <w:b/>
          <w:u w:val="single"/>
        </w:rPr>
      </w:pPr>
      <w:r w:rsidRPr="00807651">
        <w:rPr>
          <w:b/>
          <w:u w:val="single"/>
        </w:rPr>
        <w:t>Teachers are responsible for:</w:t>
      </w:r>
    </w:p>
    <w:p w:rsidR="00807651" w:rsidRPr="00807651" w:rsidRDefault="00807651" w:rsidP="00807651">
      <w:pPr>
        <w:pStyle w:val="ListParagraph"/>
        <w:numPr>
          <w:ilvl w:val="0"/>
          <w:numId w:val="34"/>
        </w:numPr>
        <w:spacing w:after="160" w:line="259" w:lineRule="auto"/>
      </w:pPr>
      <w:r w:rsidRPr="00807651">
        <w:t>Providing at least three activities per day for their pupils, plus reading.</w:t>
      </w:r>
    </w:p>
    <w:p w:rsidR="00807651" w:rsidRPr="00807651" w:rsidRDefault="00807651" w:rsidP="00807651">
      <w:pPr>
        <w:pStyle w:val="ListParagraph"/>
        <w:numPr>
          <w:ilvl w:val="0"/>
          <w:numId w:val="34"/>
        </w:numPr>
        <w:spacing w:after="160" w:line="259" w:lineRule="auto"/>
      </w:pPr>
      <w:r w:rsidRPr="00807651">
        <w:t>Ensuring the daily activities include one English, one maths and one other curriculum subject.</w:t>
      </w:r>
    </w:p>
    <w:p w:rsidR="00807651" w:rsidRPr="00807651" w:rsidRDefault="00807651" w:rsidP="00807651">
      <w:pPr>
        <w:pStyle w:val="ListParagraph"/>
        <w:numPr>
          <w:ilvl w:val="0"/>
          <w:numId w:val="34"/>
        </w:numPr>
        <w:spacing w:after="160" w:line="259" w:lineRule="auto"/>
      </w:pPr>
      <w:r w:rsidRPr="00807651">
        <w:t>Ensuring they use the weekly lesson planning template provided, in order to provide continuity between year groups for families at home.</w:t>
      </w:r>
    </w:p>
    <w:p w:rsidR="00807651" w:rsidRPr="00807651" w:rsidRDefault="00807651" w:rsidP="00807651">
      <w:pPr>
        <w:pStyle w:val="ListParagraph"/>
        <w:numPr>
          <w:ilvl w:val="0"/>
          <w:numId w:val="34"/>
        </w:numPr>
        <w:spacing w:after="160" w:line="259" w:lineRule="auto"/>
      </w:pPr>
      <w:r w:rsidRPr="00807651">
        <w:t xml:space="preserve">Uploading the weekly planning sheet and </w:t>
      </w:r>
      <w:r w:rsidRPr="00807651">
        <w:rPr>
          <w:b/>
          <w:bCs/>
          <w:u w:val="single"/>
        </w:rPr>
        <w:t>all</w:t>
      </w:r>
      <w:r w:rsidRPr="00807651">
        <w:t xml:space="preserve"> the resources needed for the sessions to the relevant Class Page on the school’s website by </w:t>
      </w:r>
      <w:r w:rsidR="00977F1F">
        <w:t>9am Monday of that week</w:t>
      </w:r>
      <w:r w:rsidRPr="00807651">
        <w:t>.</w:t>
      </w:r>
    </w:p>
    <w:p w:rsidR="00807651" w:rsidRPr="00807651" w:rsidRDefault="00807651" w:rsidP="00807651">
      <w:pPr>
        <w:pStyle w:val="ListParagraph"/>
        <w:numPr>
          <w:ilvl w:val="0"/>
          <w:numId w:val="34"/>
        </w:numPr>
        <w:spacing w:after="160" w:line="259" w:lineRule="auto"/>
      </w:pPr>
      <w:r w:rsidRPr="00807651">
        <w:t>Organising their Class Page on the school website according to the crib sheet provided by SLT in order to ensure consistency across the year groups, making it easier for parents with children in multiple classes.</w:t>
      </w:r>
    </w:p>
    <w:p w:rsidR="00807651" w:rsidRPr="00807651" w:rsidRDefault="00807651" w:rsidP="00807651">
      <w:pPr>
        <w:pStyle w:val="ListParagraph"/>
        <w:numPr>
          <w:ilvl w:val="0"/>
          <w:numId w:val="34"/>
        </w:numPr>
        <w:spacing w:after="160" w:line="259" w:lineRule="auto"/>
      </w:pPr>
      <w:r w:rsidRPr="00807651">
        <w:t>Ensuring alternative planning is provided for SEND children as required.</w:t>
      </w:r>
    </w:p>
    <w:p w:rsidR="00807651" w:rsidRPr="00807651" w:rsidRDefault="00807651" w:rsidP="00807651">
      <w:pPr>
        <w:pStyle w:val="ListParagraph"/>
        <w:numPr>
          <w:ilvl w:val="0"/>
          <w:numId w:val="34"/>
        </w:numPr>
        <w:spacing w:after="160" w:line="259" w:lineRule="auto"/>
      </w:pPr>
      <w:r w:rsidRPr="00807651">
        <w:t>Ensuring weekly planning is linked to the existing Medium Term Plans for each year group.</w:t>
      </w:r>
    </w:p>
    <w:p w:rsidR="00807651" w:rsidRPr="00807651" w:rsidRDefault="00807651" w:rsidP="00807651">
      <w:pPr>
        <w:pStyle w:val="ListParagraph"/>
        <w:numPr>
          <w:ilvl w:val="0"/>
          <w:numId w:val="34"/>
        </w:numPr>
        <w:spacing w:after="160" w:line="259" w:lineRule="auto"/>
      </w:pPr>
      <w:r w:rsidRPr="00807651">
        <w:t xml:space="preserve">Using </w:t>
      </w:r>
      <w:proofErr w:type="spellStart"/>
      <w:r w:rsidRPr="00807651">
        <w:t>SeeSaw</w:t>
      </w:r>
      <w:proofErr w:type="spellEnd"/>
      <w:r w:rsidRPr="00807651">
        <w:t xml:space="preserve"> to view the work submitted by families and marking it by commenting on all work uploaded, with praise and next steps identified where appropriate.</w:t>
      </w:r>
    </w:p>
    <w:p w:rsidR="00807651" w:rsidRPr="00807651" w:rsidRDefault="00807651" w:rsidP="00807651">
      <w:pPr>
        <w:pStyle w:val="ListParagraph"/>
        <w:numPr>
          <w:ilvl w:val="0"/>
          <w:numId w:val="34"/>
        </w:numPr>
        <w:spacing w:after="160" w:line="259" w:lineRule="auto"/>
      </w:pPr>
      <w:r w:rsidRPr="00807651">
        <w:t>Alerting SLT or Pastoral Lead if contact is not made from a pupil’s family at least weekly or if there are any concerns about the pupil’s wellbeing or behaviour.</w:t>
      </w:r>
    </w:p>
    <w:p w:rsidR="00807651" w:rsidRPr="00807651" w:rsidRDefault="00807651" w:rsidP="00807651">
      <w:pPr>
        <w:pStyle w:val="ListParagraph"/>
        <w:numPr>
          <w:ilvl w:val="0"/>
          <w:numId w:val="34"/>
        </w:numPr>
        <w:spacing w:after="160" w:line="259" w:lineRule="auto"/>
      </w:pPr>
      <w:r w:rsidRPr="00807651">
        <w:t>Ascertaining which families in their class have limited access to ICT/printers and providing a weekly work pack to be collected from school or posted.</w:t>
      </w:r>
    </w:p>
    <w:p w:rsidR="00807651" w:rsidRPr="00807651" w:rsidRDefault="00807651" w:rsidP="00807651">
      <w:pPr>
        <w:pStyle w:val="ListParagraph"/>
        <w:numPr>
          <w:ilvl w:val="0"/>
          <w:numId w:val="34"/>
        </w:numPr>
        <w:spacing w:after="160" w:line="259" w:lineRule="auto"/>
      </w:pPr>
      <w:r w:rsidRPr="00807651">
        <w:t>Directing TAs working in their classes.</w:t>
      </w:r>
    </w:p>
    <w:p w:rsidR="00807651" w:rsidRPr="00807651" w:rsidRDefault="00807651" w:rsidP="00807651">
      <w:pPr>
        <w:pStyle w:val="ListParagraph"/>
        <w:numPr>
          <w:ilvl w:val="0"/>
          <w:numId w:val="34"/>
        </w:numPr>
        <w:spacing w:after="160" w:line="259" w:lineRule="auto"/>
      </w:pPr>
      <w:r w:rsidRPr="00807651">
        <w:t>Undertaking online CPD training, as required.</w:t>
      </w:r>
    </w:p>
    <w:p w:rsidR="00807651" w:rsidRPr="00807651" w:rsidRDefault="00807651" w:rsidP="00807651">
      <w:pPr>
        <w:pStyle w:val="ListParagraph"/>
        <w:numPr>
          <w:ilvl w:val="0"/>
          <w:numId w:val="34"/>
        </w:numPr>
        <w:spacing w:after="160" w:line="259" w:lineRule="auto"/>
      </w:pPr>
      <w:r w:rsidRPr="00807651">
        <w:t>Attending virtual meetings with colleagues.</w:t>
      </w:r>
    </w:p>
    <w:p w:rsidR="00807651" w:rsidRDefault="00807651" w:rsidP="00807651">
      <w:pPr>
        <w:rPr>
          <w:b/>
          <w:u w:val="single"/>
        </w:rPr>
      </w:pPr>
    </w:p>
    <w:p w:rsidR="00807651" w:rsidRPr="00807651" w:rsidRDefault="00807651" w:rsidP="00807651">
      <w:pPr>
        <w:rPr>
          <w:b/>
          <w:u w:val="single"/>
        </w:rPr>
      </w:pPr>
      <w:r w:rsidRPr="00807651">
        <w:rPr>
          <w:b/>
          <w:u w:val="single"/>
        </w:rPr>
        <w:t>Subject Leads are responsible for:</w:t>
      </w:r>
    </w:p>
    <w:p w:rsidR="00807651" w:rsidRPr="00807651" w:rsidRDefault="00807651" w:rsidP="00807651">
      <w:pPr>
        <w:pStyle w:val="ListParagraph"/>
        <w:numPr>
          <w:ilvl w:val="0"/>
          <w:numId w:val="35"/>
        </w:numPr>
        <w:spacing w:after="160" w:line="259" w:lineRule="auto"/>
      </w:pPr>
      <w:r w:rsidRPr="00807651">
        <w:t>Considering whether any aspects of the subject curriculum need to change to accommodate remote learning.</w:t>
      </w:r>
    </w:p>
    <w:p w:rsidR="00807651" w:rsidRPr="00807651" w:rsidRDefault="00807651" w:rsidP="00807651">
      <w:pPr>
        <w:pStyle w:val="ListParagraph"/>
        <w:numPr>
          <w:ilvl w:val="0"/>
          <w:numId w:val="35"/>
        </w:numPr>
        <w:spacing w:after="160" w:line="259" w:lineRule="auto"/>
      </w:pPr>
      <w:r w:rsidRPr="00807651">
        <w:t>Monitoring the work set by teachers in their subject to ensure it is appropriate and consistent by reviewing work set and holding meetings with teachers as necessary.</w:t>
      </w:r>
    </w:p>
    <w:p w:rsidR="00807651" w:rsidRPr="00807651" w:rsidRDefault="00807651" w:rsidP="00807651">
      <w:pPr>
        <w:pStyle w:val="ListParagraph"/>
        <w:numPr>
          <w:ilvl w:val="0"/>
          <w:numId w:val="35"/>
        </w:numPr>
        <w:spacing w:after="160" w:line="259" w:lineRule="auto"/>
      </w:pPr>
      <w:r w:rsidRPr="00807651">
        <w:t>Alerting teachers to resources they can use to teach their subject.</w:t>
      </w:r>
    </w:p>
    <w:p w:rsidR="00807651" w:rsidRPr="00807651" w:rsidRDefault="00807651" w:rsidP="00807651">
      <w:pPr>
        <w:pStyle w:val="ListParagraph"/>
      </w:pPr>
    </w:p>
    <w:p w:rsidR="00807651" w:rsidRDefault="00807651" w:rsidP="00807651">
      <w:pPr>
        <w:rPr>
          <w:b/>
          <w:u w:val="single"/>
        </w:rPr>
      </w:pPr>
    </w:p>
    <w:p w:rsidR="00807651" w:rsidRPr="00807651" w:rsidRDefault="00807651" w:rsidP="00807651">
      <w:pPr>
        <w:rPr>
          <w:b/>
          <w:u w:val="single"/>
        </w:rPr>
      </w:pPr>
      <w:r w:rsidRPr="00807651">
        <w:rPr>
          <w:b/>
          <w:u w:val="single"/>
        </w:rPr>
        <w:t>Senior Leadership Team (SLT) is responsible for:</w:t>
      </w:r>
    </w:p>
    <w:p w:rsidR="00807651" w:rsidRPr="00807651" w:rsidRDefault="00807651" w:rsidP="00807651">
      <w:pPr>
        <w:pStyle w:val="ListParagraph"/>
        <w:numPr>
          <w:ilvl w:val="0"/>
          <w:numId w:val="35"/>
        </w:numPr>
        <w:spacing w:after="160" w:line="259" w:lineRule="auto"/>
      </w:pPr>
      <w:r w:rsidRPr="00807651">
        <w:t>Checking the quality of resources uploaded by teachers (weekly) to the website.</w:t>
      </w:r>
    </w:p>
    <w:p w:rsidR="00807651" w:rsidRPr="00807651" w:rsidRDefault="00807651" w:rsidP="00807651">
      <w:pPr>
        <w:pStyle w:val="ListParagraph"/>
        <w:numPr>
          <w:ilvl w:val="0"/>
          <w:numId w:val="35"/>
        </w:numPr>
        <w:spacing w:after="160" w:line="259" w:lineRule="auto"/>
      </w:pPr>
      <w:r w:rsidRPr="00807651">
        <w:t>Coordinating the remote learning approach across the school.</w:t>
      </w:r>
    </w:p>
    <w:p w:rsidR="00807651" w:rsidRDefault="00807651" w:rsidP="00807651">
      <w:pPr>
        <w:pStyle w:val="ListParagraph"/>
        <w:numPr>
          <w:ilvl w:val="0"/>
          <w:numId w:val="35"/>
        </w:numPr>
        <w:spacing w:after="160" w:line="259" w:lineRule="auto"/>
      </w:pPr>
      <w:r w:rsidRPr="00807651">
        <w:t>Monitoring the effectiveness of the remote learning activities, for example through contact with teachers and subject leaders and reviewing the work set.</w:t>
      </w:r>
    </w:p>
    <w:p w:rsidR="0081050F" w:rsidRPr="00807651" w:rsidRDefault="0081050F" w:rsidP="00807651">
      <w:pPr>
        <w:pStyle w:val="ListParagraph"/>
        <w:numPr>
          <w:ilvl w:val="0"/>
          <w:numId w:val="35"/>
        </w:numPr>
        <w:spacing w:after="160" w:line="259" w:lineRule="auto"/>
      </w:pPr>
      <w:r>
        <w:t>Facilitating whole school or Year group celebration assembles as appropriate</w:t>
      </w:r>
    </w:p>
    <w:p w:rsidR="00807651" w:rsidRDefault="00807651" w:rsidP="00807651">
      <w:pPr>
        <w:rPr>
          <w:b/>
          <w:u w:val="single"/>
        </w:rPr>
      </w:pPr>
    </w:p>
    <w:p w:rsidR="00807651" w:rsidRPr="00807651" w:rsidRDefault="00807651" w:rsidP="00807651">
      <w:pPr>
        <w:rPr>
          <w:b/>
          <w:u w:val="single"/>
        </w:rPr>
      </w:pPr>
      <w:r w:rsidRPr="00807651">
        <w:rPr>
          <w:b/>
          <w:u w:val="single"/>
        </w:rPr>
        <w:t>SENDCO is responsible for:</w:t>
      </w:r>
    </w:p>
    <w:p w:rsidR="00807651" w:rsidRPr="00807651" w:rsidRDefault="00807651" w:rsidP="00807651">
      <w:pPr>
        <w:pStyle w:val="ListParagraph"/>
        <w:numPr>
          <w:ilvl w:val="0"/>
          <w:numId w:val="35"/>
        </w:numPr>
        <w:spacing w:after="160" w:line="259" w:lineRule="auto"/>
      </w:pPr>
      <w:r w:rsidRPr="00807651">
        <w:t>Monitoring that teachers are setting appropriately differentiated work for children with SEND in their classes, as appropriate.</w:t>
      </w:r>
    </w:p>
    <w:p w:rsidR="00807651" w:rsidRPr="00807651" w:rsidRDefault="00807651" w:rsidP="00807651">
      <w:pPr>
        <w:pStyle w:val="ListParagraph"/>
        <w:numPr>
          <w:ilvl w:val="0"/>
          <w:numId w:val="35"/>
        </w:numPr>
        <w:spacing w:after="160" w:line="259" w:lineRule="auto"/>
      </w:pPr>
      <w:r w:rsidRPr="00807651">
        <w:t>Leading on liaison with SEND pupils at home and their families.</w:t>
      </w:r>
    </w:p>
    <w:p w:rsidR="00807651" w:rsidRPr="00807651" w:rsidRDefault="00807651" w:rsidP="00807651">
      <w:pPr>
        <w:pStyle w:val="ListParagraph"/>
        <w:numPr>
          <w:ilvl w:val="0"/>
          <w:numId w:val="35"/>
        </w:numPr>
        <w:spacing w:after="160" w:line="259" w:lineRule="auto"/>
      </w:pPr>
      <w:r w:rsidRPr="00807651">
        <w:t xml:space="preserve">Ensuring completion of necessary SEND paperwork and/or applications. </w:t>
      </w:r>
    </w:p>
    <w:p w:rsidR="00807651" w:rsidRPr="00807651" w:rsidRDefault="00807651" w:rsidP="00807651"/>
    <w:p w:rsidR="00807651" w:rsidRPr="00807651" w:rsidRDefault="00807651" w:rsidP="00807651">
      <w:pPr>
        <w:rPr>
          <w:b/>
          <w:u w:val="single"/>
        </w:rPr>
      </w:pPr>
      <w:r w:rsidRPr="00807651">
        <w:rPr>
          <w:b/>
          <w:u w:val="single"/>
        </w:rPr>
        <w:t>Pastoral Lead and HTLAs are responsible for:</w:t>
      </w:r>
    </w:p>
    <w:p w:rsidR="00807651" w:rsidRPr="00807651" w:rsidRDefault="00807651" w:rsidP="00807651">
      <w:pPr>
        <w:pStyle w:val="ListParagraph"/>
        <w:numPr>
          <w:ilvl w:val="0"/>
          <w:numId w:val="34"/>
        </w:numPr>
        <w:spacing w:after="160" w:line="259" w:lineRule="auto"/>
      </w:pPr>
      <w:r w:rsidRPr="00807651">
        <w:t>HTLAs will telephone families identified by the Pastoral Lead/class teachers for welfare checks and refer any concerns onto the Pastoral Lead.</w:t>
      </w:r>
    </w:p>
    <w:p w:rsidR="00807651" w:rsidRPr="00807651" w:rsidRDefault="00807651" w:rsidP="00807651">
      <w:pPr>
        <w:pStyle w:val="ListParagraph"/>
        <w:numPr>
          <w:ilvl w:val="0"/>
          <w:numId w:val="34"/>
        </w:numPr>
        <w:spacing w:after="160" w:line="259" w:lineRule="auto"/>
      </w:pPr>
      <w:r w:rsidRPr="00807651">
        <w:t>HTLAs will complete tasks directed by their class teachers.</w:t>
      </w:r>
    </w:p>
    <w:p w:rsidR="00807651" w:rsidRPr="00807651" w:rsidRDefault="00807651" w:rsidP="00807651">
      <w:pPr>
        <w:pStyle w:val="ListParagraph"/>
        <w:numPr>
          <w:ilvl w:val="0"/>
          <w:numId w:val="34"/>
        </w:numPr>
        <w:spacing w:after="160" w:line="259" w:lineRule="auto"/>
      </w:pPr>
      <w:r w:rsidRPr="00807651">
        <w:t>Pastoral Lead will make at least weekly telephone contact with families of any children identified as vulnerable or who have been raised as a concern by class teachers or SLT.</w:t>
      </w:r>
    </w:p>
    <w:p w:rsidR="00807651" w:rsidRPr="00807651" w:rsidRDefault="00807651" w:rsidP="00807651">
      <w:pPr>
        <w:pStyle w:val="ListParagraph"/>
        <w:numPr>
          <w:ilvl w:val="0"/>
          <w:numId w:val="34"/>
        </w:numPr>
        <w:spacing w:after="160" w:line="259" w:lineRule="auto"/>
      </w:pPr>
      <w:r w:rsidRPr="00807651">
        <w:t>Completing tasks directed by SLT.</w:t>
      </w:r>
    </w:p>
    <w:p w:rsidR="00807651" w:rsidRPr="00807651" w:rsidRDefault="00807651" w:rsidP="00807651">
      <w:pPr>
        <w:pStyle w:val="ListParagraph"/>
        <w:numPr>
          <w:ilvl w:val="0"/>
          <w:numId w:val="34"/>
        </w:numPr>
        <w:spacing w:after="160" w:line="259" w:lineRule="auto"/>
      </w:pPr>
      <w:r w:rsidRPr="00807651">
        <w:t>Undertaking online CPD training, as required.</w:t>
      </w:r>
    </w:p>
    <w:p w:rsidR="00807651" w:rsidRPr="00807651" w:rsidRDefault="00807651" w:rsidP="00807651">
      <w:pPr>
        <w:pStyle w:val="ListParagraph"/>
        <w:numPr>
          <w:ilvl w:val="0"/>
          <w:numId w:val="34"/>
        </w:numPr>
        <w:spacing w:after="160" w:line="259" w:lineRule="auto"/>
      </w:pPr>
      <w:r w:rsidRPr="00807651">
        <w:t>Attending virtual meetings with colleagues.</w:t>
      </w:r>
    </w:p>
    <w:p w:rsidR="00807651" w:rsidRPr="00807651" w:rsidRDefault="00807651" w:rsidP="00807651"/>
    <w:p w:rsidR="00807651" w:rsidRPr="00807651" w:rsidRDefault="00807651" w:rsidP="00807651">
      <w:pPr>
        <w:rPr>
          <w:b/>
          <w:u w:val="single"/>
        </w:rPr>
      </w:pPr>
      <w:r w:rsidRPr="00807651">
        <w:rPr>
          <w:b/>
          <w:u w:val="single"/>
        </w:rPr>
        <w:t>Teaching Assistants are responsible for:</w:t>
      </w:r>
    </w:p>
    <w:p w:rsidR="00807651" w:rsidRPr="00807651" w:rsidRDefault="00807651" w:rsidP="00807651">
      <w:pPr>
        <w:pStyle w:val="ListParagraph"/>
        <w:numPr>
          <w:ilvl w:val="0"/>
          <w:numId w:val="34"/>
        </w:numPr>
        <w:spacing w:after="160" w:line="259" w:lineRule="auto"/>
      </w:pPr>
      <w:r w:rsidRPr="00807651">
        <w:t>Completing tasks directed by their class teachers.</w:t>
      </w:r>
    </w:p>
    <w:p w:rsidR="00807651" w:rsidRPr="00807651" w:rsidRDefault="00807651" w:rsidP="00807651">
      <w:pPr>
        <w:pStyle w:val="ListParagraph"/>
        <w:numPr>
          <w:ilvl w:val="0"/>
          <w:numId w:val="34"/>
        </w:numPr>
        <w:spacing w:after="160" w:line="259" w:lineRule="auto"/>
      </w:pPr>
      <w:r w:rsidRPr="00807651">
        <w:t>Completing tasks directed by SLT.</w:t>
      </w:r>
    </w:p>
    <w:p w:rsidR="00807651" w:rsidRPr="00807651" w:rsidRDefault="00807651" w:rsidP="00807651">
      <w:pPr>
        <w:pStyle w:val="ListParagraph"/>
        <w:numPr>
          <w:ilvl w:val="0"/>
          <w:numId w:val="34"/>
        </w:numPr>
        <w:spacing w:after="160" w:line="259" w:lineRule="auto"/>
      </w:pPr>
      <w:r w:rsidRPr="00807651">
        <w:t>Undertaking online CPD training, as required.</w:t>
      </w:r>
    </w:p>
    <w:p w:rsidR="00807651" w:rsidRPr="00807651" w:rsidRDefault="00807651" w:rsidP="00807651">
      <w:pPr>
        <w:pStyle w:val="ListParagraph"/>
        <w:numPr>
          <w:ilvl w:val="0"/>
          <w:numId w:val="34"/>
        </w:numPr>
        <w:spacing w:after="160" w:line="259" w:lineRule="auto"/>
      </w:pPr>
      <w:r w:rsidRPr="00807651">
        <w:t>Attending virtual meetings with colleagues.</w:t>
      </w:r>
    </w:p>
    <w:p w:rsidR="00807651" w:rsidRPr="00807651" w:rsidRDefault="00807651" w:rsidP="00807651"/>
    <w:p w:rsidR="00807651" w:rsidRPr="00807651" w:rsidRDefault="00807651" w:rsidP="00807651">
      <w:pPr>
        <w:rPr>
          <w:b/>
          <w:u w:val="single"/>
        </w:rPr>
      </w:pPr>
      <w:r w:rsidRPr="00807651">
        <w:rPr>
          <w:b/>
          <w:u w:val="single"/>
        </w:rPr>
        <w:t>Office Staff are responsible for:</w:t>
      </w:r>
    </w:p>
    <w:p w:rsidR="00807651" w:rsidRPr="00807651" w:rsidRDefault="00807651" w:rsidP="00807651">
      <w:pPr>
        <w:pStyle w:val="ListParagraph"/>
        <w:numPr>
          <w:ilvl w:val="0"/>
          <w:numId w:val="34"/>
        </w:numPr>
        <w:spacing w:after="160" w:line="259" w:lineRule="auto"/>
      </w:pPr>
      <w:r w:rsidRPr="00807651">
        <w:t>Completing tasks directed by SLT.</w:t>
      </w:r>
    </w:p>
    <w:p w:rsidR="00807651" w:rsidRPr="00807651" w:rsidRDefault="00807651" w:rsidP="00807651">
      <w:pPr>
        <w:pStyle w:val="ListParagraph"/>
        <w:numPr>
          <w:ilvl w:val="0"/>
          <w:numId w:val="34"/>
        </w:numPr>
        <w:spacing w:after="160" w:line="259" w:lineRule="auto"/>
      </w:pPr>
      <w:r w:rsidRPr="00807651">
        <w:t>Undertaking online CPD training, as required.</w:t>
      </w:r>
    </w:p>
    <w:p w:rsidR="00807651" w:rsidRPr="00807651" w:rsidRDefault="00807651" w:rsidP="00807651">
      <w:pPr>
        <w:pStyle w:val="ListParagraph"/>
        <w:numPr>
          <w:ilvl w:val="0"/>
          <w:numId w:val="34"/>
        </w:numPr>
        <w:spacing w:after="160" w:line="259" w:lineRule="auto"/>
      </w:pPr>
      <w:r w:rsidRPr="00807651">
        <w:t>Attending virtual meetings with colleagues.</w:t>
      </w:r>
    </w:p>
    <w:p w:rsidR="00807651" w:rsidRPr="00807651" w:rsidRDefault="00807651" w:rsidP="00807651"/>
    <w:p w:rsidR="00807651" w:rsidRPr="00807651" w:rsidRDefault="00807651" w:rsidP="00807651">
      <w:pPr>
        <w:rPr>
          <w:b/>
          <w:u w:val="single"/>
        </w:rPr>
      </w:pPr>
      <w:r w:rsidRPr="00807651">
        <w:rPr>
          <w:b/>
          <w:u w:val="single"/>
        </w:rPr>
        <w:t>Site Agent is responsible for:</w:t>
      </w:r>
    </w:p>
    <w:p w:rsidR="00807651" w:rsidRPr="00807651" w:rsidRDefault="00807651" w:rsidP="00807651">
      <w:pPr>
        <w:pStyle w:val="ListParagraph"/>
        <w:numPr>
          <w:ilvl w:val="0"/>
          <w:numId w:val="34"/>
        </w:numPr>
        <w:spacing w:after="160" w:line="259" w:lineRule="auto"/>
      </w:pPr>
      <w:r w:rsidRPr="00807651">
        <w:t>Completing tasks directed by SLT.</w:t>
      </w:r>
    </w:p>
    <w:p w:rsidR="00807651" w:rsidRPr="00807651" w:rsidRDefault="00807651" w:rsidP="00807651"/>
    <w:p w:rsidR="00807651" w:rsidRPr="00807651" w:rsidRDefault="00807651" w:rsidP="00807651">
      <w:pPr>
        <w:rPr>
          <w:b/>
          <w:u w:val="single"/>
        </w:rPr>
      </w:pPr>
      <w:r w:rsidRPr="00807651">
        <w:rPr>
          <w:b/>
          <w:u w:val="single"/>
        </w:rPr>
        <w:t>Families’ (pupil/parent/guardian) role:</w:t>
      </w:r>
    </w:p>
    <w:p w:rsidR="00807651" w:rsidRPr="00807651" w:rsidRDefault="00807651" w:rsidP="00807651">
      <w:pPr>
        <w:pStyle w:val="ListParagraph"/>
        <w:numPr>
          <w:ilvl w:val="0"/>
          <w:numId w:val="34"/>
        </w:numPr>
        <w:spacing w:after="160" w:line="259" w:lineRule="auto"/>
      </w:pPr>
      <w:r w:rsidRPr="00807651">
        <w:t>Where possible, it is beneficial for children to maintain a regular and familiar routine.  It is recommended that each ‘school day’ maintains structure.</w:t>
      </w:r>
    </w:p>
    <w:p w:rsidR="00807651" w:rsidRPr="00807651" w:rsidRDefault="00807651" w:rsidP="00807651">
      <w:pPr>
        <w:pStyle w:val="ListParagraph"/>
        <w:numPr>
          <w:ilvl w:val="0"/>
          <w:numId w:val="34"/>
        </w:numPr>
        <w:spacing w:after="160" w:line="259" w:lineRule="auto"/>
      </w:pPr>
      <w:r w:rsidRPr="00807651">
        <w:t xml:space="preserve">Each week, on </w:t>
      </w:r>
      <w:r w:rsidR="002342F6">
        <w:t>Monday morning</w:t>
      </w:r>
      <w:r w:rsidRPr="00807651">
        <w:t xml:space="preserve">, work for the week, in English, Maths and </w:t>
      </w:r>
      <w:r w:rsidR="0081050F">
        <w:t>one other subject</w:t>
      </w:r>
      <w:r w:rsidRPr="00807651">
        <w:t xml:space="preserve"> will be posted on the school website on the relevant Class Page, along with all the resources needed.  Families should view this together, and then make appropriate plans to complete the work.</w:t>
      </w:r>
    </w:p>
    <w:p w:rsidR="00807651" w:rsidRPr="00807651" w:rsidRDefault="00807651" w:rsidP="00807651">
      <w:pPr>
        <w:pStyle w:val="ListParagraph"/>
        <w:numPr>
          <w:ilvl w:val="0"/>
          <w:numId w:val="34"/>
        </w:numPr>
        <w:spacing w:after="160" w:line="259" w:lineRule="auto"/>
      </w:pPr>
      <w:r w:rsidRPr="00807651">
        <w:t xml:space="preserve">Should anything be unclear in the work that is set, parents should communicate with class teachers via </w:t>
      </w:r>
      <w:proofErr w:type="spellStart"/>
      <w:r w:rsidRPr="00807651">
        <w:t>SeeSaw</w:t>
      </w:r>
      <w:proofErr w:type="spellEnd"/>
      <w:r w:rsidRPr="00807651">
        <w:t>.</w:t>
      </w:r>
    </w:p>
    <w:p w:rsidR="00807651" w:rsidRPr="00807651" w:rsidRDefault="00807651" w:rsidP="00807651">
      <w:pPr>
        <w:pStyle w:val="ListParagraph"/>
        <w:numPr>
          <w:ilvl w:val="0"/>
          <w:numId w:val="34"/>
        </w:numPr>
        <w:spacing w:after="160" w:line="259" w:lineRule="auto"/>
      </w:pPr>
      <w:r w:rsidRPr="00807651">
        <w:t>Work that children complete at home should be kept safe and can be brought back to school when safe to do so.</w:t>
      </w:r>
    </w:p>
    <w:p w:rsidR="00807651" w:rsidRPr="00807651" w:rsidRDefault="00807651" w:rsidP="00807651">
      <w:pPr>
        <w:pStyle w:val="ListParagraph"/>
        <w:numPr>
          <w:ilvl w:val="0"/>
          <w:numId w:val="34"/>
        </w:numPr>
        <w:spacing w:after="160" w:line="259" w:lineRule="auto"/>
      </w:pPr>
      <w:r w:rsidRPr="00807651">
        <w:t xml:space="preserve">To attempt to make use of the resources shared with them by </w:t>
      </w:r>
      <w:r w:rsidR="002342F6">
        <w:t xml:space="preserve">their </w:t>
      </w:r>
      <w:r w:rsidRPr="00807651">
        <w:t>class teacher, i.e. by printing worksheets, using relevant mathematical methods etc.</w:t>
      </w:r>
    </w:p>
    <w:p w:rsidR="00807651" w:rsidRPr="00807651" w:rsidRDefault="00807651" w:rsidP="00807651">
      <w:pPr>
        <w:pStyle w:val="ListParagraph"/>
        <w:numPr>
          <w:ilvl w:val="0"/>
          <w:numId w:val="34"/>
        </w:numPr>
        <w:spacing w:after="160" w:line="259" w:lineRule="auto"/>
      </w:pPr>
      <w:r w:rsidRPr="00807651">
        <w:t>To support their children’s work, including finding an appropriate place to work and, to the best of their ability, support pupils with work and encouraging them to work with good levels of concentration.</w:t>
      </w:r>
    </w:p>
    <w:p w:rsidR="00807651" w:rsidRPr="00807651" w:rsidRDefault="00807651" w:rsidP="00807651">
      <w:pPr>
        <w:pStyle w:val="ListParagraph"/>
        <w:numPr>
          <w:ilvl w:val="0"/>
          <w:numId w:val="34"/>
        </w:numPr>
        <w:spacing w:after="160" w:line="259" w:lineRule="auto"/>
      </w:pPr>
      <w:r w:rsidRPr="00807651">
        <w:t xml:space="preserve">Should accessing work set be an issue, due to lack of devices or printing capabilities etc, parents should contact class teachers via </w:t>
      </w:r>
      <w:proofErr w:type="spellStart"/>
      <w:r w:rsidRPr="00807651">
        <w:t>SeeSaw</w:t>
      </w:r>
      <w:proofErr w:type="spellEnd"/>
      <w:r w:rsidRPr="00807651">
        <w:t xml:space="preserve"> promptly and alternative solutions will be discussed on a case-to-case basis.</w:t>
      </w:r>
    </w:p>
    <w:p w:rsidR="00807651" w:rsidRPr="00807651" w:rsidRDefault="00807651" w:rsidP="00807651">
      <w:pPr>
        <w:pStyle w:val="ListParagraph"/>
        <w:numPr>
          <w:ilvl w:val="0"/>
          <w:numId w:val="34"/>
        </w:numPr>
        <w:spacing w:after="160" w:line="259" w:lineRule="auto"/>
      </w:pPr>
      <w:r w:rsidRPr="00807651">
        <w:t xml:space="preserve">Parents are also encouraged to make prompt contact with class teachers via </w:t>
      </w:r>
      <w:proofErr w:type="spellStart"/>
      <w:r w:rsidRPr="00807651">
        <w:t>SeeSaw</w:t>
      </w:r>
      <w:proofErr w:type="spellEnd"/>
      <w:r w:rsidRPr="00807651">
        <w:t xml:space="preserve"> if there are any concerns about behaviour, motivation or learning in general.  Class teachers will then help seek early solutions on a case-to-case basis.</w:t>
      </w:r>
    </w:p>
    <w:p w:rsidR="00807651" w:rsidRPr="00807651" w:rsidRDefault="00807651" w:rsidP="00807651">
      <w:pPr>
        <w:pStyle w:val="ListParagraph"/>
        <w:numPr>
          <w:ilvl w:val="0"/>
          <w:numId w:val="34"/>
        </w:numPr>
        <w:spacing w:after="160" w:line="259" w:lineRule="auto"/>
      </w:pPr>
      <w:r w:rsidRPr="00807651">
        <w:t xml:space="preserve">Photograph and upload work completed daily to </w:t>
      </w:r>
      <w:proofErr w:type="spellStart"/>
      <w:r w:rsidRPr="00807651">
        <w:t>SeeSaw</w:t>
      </w:r>
      <w:proofErr w:type="spellEnd"/>
      <w:r w:rsidRPr="00807651">
        <w:t xml:space="preserve"> for the class teachers to view and comment on.</w:t>
      </w:r>
    </w:p>
    <w:p w:rsidR="00807651" w:rsidRDefault="00807651" w:rsidP="00807651">
      <w:pPr>
        <w:pStyle w:val="ListParagraph"/>
        <w:numPr>
          <w:ilvl w:val="0"/>
          <w:numId w:val="34"/>
        </w:numPr>
        <w:spacing w:after="160" w:line="259" w:lineRule="auto"/>
      </w:pPr>
      <w:r w:rsidRPr="00807651">
        <w:t>Ensure their children are monitored appropriately when using the Internet at home.</w:t>
      </w:r>
    </w:p>
    <w:p w:rsidR="0081050F" w:rsidRPr="00807651" w:rsidRDefault="0081050F" w:rsidP="00807651">
      <w:pPr>
        <w:pStyle w:val="ListParagraph"/>
        <w:numPr>
          <w:ilvl w:val="0"/>
          <w:numId w:val="34"/>
        </w:numPr>
        <w:spacing w:after="160" w:line="259" w:lineRule="auto"/>
      </w:pPr>
      <w:r>
        <w:t>Be present when their child is attending sessions delivered virtually</w:t>
      </w:r>
    </w:p>
    <w:p w:rsidR="000A332C" w:rsidRPr="00807651" w:rsidRDefault="000A332C" w:rsidP="00807651"/>
    <w:sectPr w:rsidR="000A332C" w:rsidRPr="00807651" w:rsidSect="00F22714">
      <w:footerReference w:type="default" r:id="rId9"/>
      <w:pgSz w:w="11906" w:h="16838"/>
      <w:pgMar w:top="1440" w:right="1440" w:bottom="1440" w:left="993" w:header="708" w:footer="708"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2B12" w:rsidRDefault="00022B12" w:rsidP="00C15B0D">
      <w:pPr>
        <w:spacing w:after="0" w:line="240" w:lineRule="auto"/>
      </w:pPr>
      <w:r>
        <w:separator/>
      </w:r>
    </w:p>
  </w:endnote>
  <w:endnote w:type="continuationSeparator" w:id="0">
    <w:p w:rsidR="00022B12" w:rsidRDefault="00022B12" w:rsidP="00C15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5B0D" w:rsidRDefault="00022B12">
    <w:pPr>
      <w:pStyle w:val="Footer"/>
      <w:jc w:val="right"/>
    </w:pPr>
    <w:sdt>
      <w:sdtPr>
        <w:id w:val="-33512311"/>
        <w:docPartObj>
          <w:docPartGallery w:val="Page Numbers (Bottom of Page)"/>
          <w:docPartUnique/>
        </w:docPartObj>
      </w:sdtPr>
      <w:sdtEndPr>
        <w:rPr>
          <w:noProof/>
        </w:rPr>
      </w:sdtEndPr>
      <w:sdtContent>
        <w:r w:rsidR="00ED720F" w:rsidRPr="00ED720F">
          <w:rPr>
            <w:i/>
          </w:rPr>
          <w:t>Every learner valued, every opportunity seized, every achievement celebrated</w:t>
        </w:r>
        <w:r w:rsidR="00ED720F">
          <w:t xml:space="preserve">                 </w:t>
        </w:r>
        <w:r w:rsidR="00C15B0D">
          <w:fldChar w:fldCharType="begin"/>
        </w:r>
        <w:r w:rsidR="00C15B0D">
          <w:instrText xml:space="preserve"> PAGE   \* MERGEFORMAT </w:instrText>
        </w:r>
        <w:r w:rsidR="00C15B0D">
          <w:fldChar w:fldCharType="separate"/>
        </w:r>
        <w:r w:rsidR="00B6085D">
          <w:rPr>
            <w:noProof/>
          </w:rPr>
          <w:t>1</w:t>
        </w:r>
        <w:r w:rsidR="00C15B0D">
          <w:rPr>
            <w:noProof/>
          </w:rPr>
          <w:fldChar w:fldCharType="end"/>
        </w:r>
      </w:sdtContent>
    </w:sdt>
  </w:p>
  <w:p w:rsidR="00C15B0D" w:rsidRDefault="00C15B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2B12" w:rsidRDefault="00022B12" w:rsidP="00C15B0D">
      <w:pPr>
        <w:spacing w:after="0" w:line="240" w:lineRule="auto"/>
      </w:pPr>
      <w:r>
        <w:separator/>
      </w:r>
    </w:p>
  </w:footnote>
  <w:footnote w:type="continuationSeparator" w:id="0">
    <w:p w:rsidR="00022B12" w:rsidRDefault="00022B12" w:rsidP="00C15B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E0F27"/>
    <w:multiLevelType w:val="hybridMultilevel"/>
    <w:tmpl w:val="0D9C6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D6AD3"/>
    <w:multiLevelType w:val="multilevel"/>
    <w:tmpl w:val="F6B2C430"/>
    <w:lvl w:ilvl="0">
      <w:start w:val="1"/>
      <w:numFmt w:val="decimal"/>
      <w:lvlText w:val="%1."/>
      <w:lvlJc w:val="left"/>
      <w:pPr>
        <w:ind w:left="1069" w:hanging="360"/>
      </w:pPr>
      <w:rPr>
        <w:rFonts w:hint="default"/>
      </w:rPr>
    </w:lvl>
    <w:lvl w:ilvl="1">
      <w:start w:val="5"/>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0CF0782E"/>
    <w:multiLevelType w:val="multilevel"/>
    <w:tmpl w:val="B5C25AE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8E1DBF"/>
    <w:multiLevelType w:val="hybridMultilevel"/>
    <w:tmpl w:val="C792D1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09E1DC4"/>
    <w:multiLevelType w:val="hybridMultilevel"/>
    <w:tmpl w:val="2AC8BAF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 w15:restartNumberingAfterBreak="0">
    <w:nsid w:val="131A06A0"/>
    <w:multiLevelType w:val="hybridMultilevel"/>
    <w:tmpl w:val="B4B4FC1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14DD1071"/>
    <w:multiLevelType w:val="hybridMultilevel"/>
    <w:tmpl w:val="E8709AC4"/>
    <w:lvl w:ilvl="0" w:tplc="B65C56E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7682683"/>
    <w:multiLevelType w:val="hybridMultilevel"/>
    <w:tmpl w:val="9984F73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1B8E55CE"/>
    <w:multiLevelType w:val="multilevel"/>
    <w:tmpl w:val="99F0F994"/>
    <w:lvl w:ilvl="0">
      <w:start w:val="1"/>
      <w:numFmt w:val="bullet"/>
      <w:lvlText w:val=""/>
      <w:lvlJc w:val="left"/>
      <w:pPr>
        <w:ind w:left="360" w:hanging="360"/>
      </w:pPr>
      <w:rPr>
        <w:rFonts w:ascii="Symbol" w:hAnsi="Symbol" w:hint="default"/>
      </w:rPr>
    </w:lvl>
    <w:lvl w:ilvl="1">
      <w:start w:val="1"/>
      <w:numFmt w:val="bullet"/>
      <w:lvlText w:val=""/>
      <w:lvlJc w:val="left"/>
      <w:pPr>
        <w:ind w:left="1069" w:hanging="360"/>
      </w:pPr>
      <w:rPr>
        <w:rFonts w:ascii="Symbol" w:hAnsi="Symbol" w:hint="default"/>
      </w:rPr>
    </w:lvl>
    <w:lvl w:ilvl="2">
      <w:start w:val="1"/>
      <w:numFmt w:val="decimal"/>
      <w:lvlText w:val="%1.%2.%3"/>
      <w:lvlJc w:val="left"/>
      <w:pPr>
        <w:ind w:left="2138" w:hanging="720"/>
      </w:pPr>
      <w:rPr>
        <w:rFonts w:hint="default"/>
      </w:rPr>
    </w:lvl>
    <w:lvl w:ilvl="3">
      <w:start w:val="1"/>
      <w:numFmt w:val="bullet"/>
      <w:lvlText w:val=""/>
      <w:lvlJc w:val="left"/>
      <w:pPr>
        <w:ind w:left="2847" w:hanging="720"/>
      </w:pPr>
      <w:rPr>
        <w:rFonts w:ascii="Symbol" w:hAnsi="Symbol" w:hint="default"/>
        <w:color w:val="auto"/>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20B91D6C"/>
    <w:multiLevelType w:val="hybridMultilevel"/>
    <w:tmpl w:val="D6725604"/>
    <w:lvl w:ilvl="0" w:tplc="7DF818E4">
      <w:start w:val="1"/>
      <w:numFmt w:val="bullet"/>
      <w:lvlText w:val=""/>
      <w:lvlJc w:val="left"/>
      <w:pPr>
        <w:ind w:left="1985" w:hanging="284"/>
      </w:pPr>
      <w:rPr>
        <w:rFonts w:ascii="Symbol" w:hAnsi="Symbol" w:hint="default"/>
      </w:rPr>
    </w:lvl>
    <w:lvl w:ilvl="1" w:tplc="08090003" w:tentative="1">
      <w:start w:val="1"/>
      <w:numFmt w:val="bullet"/>
      <w:lvlText w:val="o"/>
      <w:lvlJc w:val="left"/>
      <w:pPr>
        <w:ind w:left="2368" w:hanging="360"/>
      </w:pPr>
      <w:rPr>
        <w:rFonts w:ascii="Courier New" w:hAnsi="Courier New" w:cs="Courier New" w:hint="default"/>
      </w:rPr>
    </w:lvl>
    <w:lvl w:ilvl="2" w:tplc="08090005" w:tentative="1">
      <w:start w:val="1"/>
      <w:numFmt w:val="bullet"/>
      <w:lvlText w:val=""/>
      <w:lvlJc w:val="left"/>
      <w:pPr>
        <w:ind w:left="3088" w:hanging="360"/>
      </w:pPr>
      <w:rPr>
        <w:rFonts w:ascii="Wingdings" w:hAnsi="Wingdings" w:hint="default"/>
      </w:rPr>
    </w:lvl>
    <w:lvl w:ilvl="3" w:tplc="08090001" w:tentative="1">
      <w:start w:val="1"/>
      <w:numFmt w:val="bullet"/>
      <w:lvlText w:val=""/>
      <w:lvlJc w:val="left"/>
      <w:pPr>
        <w:ind w:left="3808" w:hanging="360"/>
      </w:pPr>
      <w:rPr>
        <w:rFonts w:ascii="Symbol" w:hAnsi="Symbol" w:hint="default"/>
      </w:rPr>
    </w:lvl>
    <w:lvl w:ilvl="4" w:tplc="08090003" w:tentative="1">
      <w:start w:val="1"/>
      <w:numFmt w:val="bullet"/>
      <w:lvlText w:val="o"/>
      <w:lvlJc w:val="left"/>
      <w:pPr>
        <w:ind w:left="4528" w:hanging="360"/>
      </w:pPr>
      <w:rPr>
        <w:rFonts w:ascii="Courier New" w:hAnsi="Courier New" w:cs="Courier New" w:hint="default"/>
      </w:rPr>
    </w:lvl>
    <w:lvl w:ilvl="5" w:tplc="08090005" w:tentative="1">
      <w:start w:val="1"/>
      <w:numFmt w:val="bullet"/>
      <w:lvlText w:val=""/>
      <w:lvlJc w:val="left"/>
      <w:pPr>
        <w:ind w:left="5248" w:hanging="360"/>
      </w:pPr>
      <w:rPr>
        <w:rFonts w:ascii="Wingdings" w:hAnsi="Wingdings" w:hint="default"/>
      </w:rPr>
    </w:lvl>
    <w:lvl w:ilvl="6" w:tplc="08090001" w:tentative="1">
      <w:start w:val="1"/>
      <w:numFmt w:val="bullet"/>
      <w:lvlText w:val=""/>
      <w:lvlJc w:val="left"/>
      <w:pPr>
        <w:ind w:left="5968" w:hanging="360"/>
      </w:pPr>
      <w:rPr>
        <w:rFonts w:ascii="Symbol" w:hAnsi="Symbol" w:hint="default"/>
      </w:rPr>
    </w:lvl>
    <w:lvl w:ilvl="7" w:tplc="08090003" w:tentative="1">
      <w:start w:val="1"/>
      <w:numFmt w:val="bullet"/>
      <w:lvlText w:val="o"/>
      <w:lvlJc w:val="left"/>
      <w:pPr>
        <w:ind w:left="6688" w:hanging="360"/>
      </w:pPr>
      <w:rPr>
        <w:rFonts w:ascii="Courier New" w:hAnsi="Courier New" w:cs="Courier New" w:hint="default"/>
      </w:rPr>
    </w:lvl>
    <w:lvl w:ilvl="8" w:tplc="08090005" w:tentative="1">
      <w:start w:val="1"/>
      <w:numFmt w:val="bullet"/>
      <w:lvlText w:val=""/>
      <w:lvlJc w:val="left"/>
      <w:pPr>
        <w:ind w:left="7408" w:hanging="360"/>
      </w:pPr>
      <w:rPr>
        <w:rFonts w:ascii="Wingdings" w:hAnsi="Wingdings" w:hint="default"/>
      </w:rPr>
    </w:lvl>
  </w:abstractNum>
  <w:abstractNum w:abstractNumId="10" w15:restartNumberingAfterBreak="0">
    <w:nsid w:val="251D7121"/>
    <w:multiLevelType w:val="multilevel"/>
    <w:tmpl w:val="88382C92"/>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2AA40B55"/>
    <w:multiLevelType w:val="multilevel"/>
    <w:tmpl w:val="B8447F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2AFD57DE"/>
    <w:multiLevelType w:val="hybridMultilevel"/>
    <w:tmpl w:val="A9F0E4E2"/>
    <w:lvl w:ilvl="0" w:tplc="758AA4B2">
      <w:start w:val="5"/>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3" w15:restartNumberingAfterBreak="0">
    <w:nsid w:val="2C2B2BA1"/>
    <w:multiLevelType w:val="hybridMultilevel"/>
    <w:tmpl w:val="D688C31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4" w15:restartNumberingAfterBreak="0">
    <w:nsid w:val="2CB72F2F"/>
    <w:multiLevelType w:val="multilevel"/>
    <w:tmpl w:val="4E604FAE"/>
    <w:lvl w:ilvl="0">
      <w:start w:val="1"/>
      <w:numFmt w:val="decimal"/>
      <w:lvlText w:val="%1"/>
      <w:lvlJc w:val="left"/>
      <w:pPr>
        <w:ind w:left="360" w:hanging="360"/>
      </w:pPr>
      <w:rPr>
        <w:rFonts w:hint="default"/>
      </w:rPr>
    </w:lvl>
    <w:lvl w:ilvl="1">
      <w:start w:val="1"/>
      <w:numFmt w:val="bullet"/>
      <w:lvlText w:val=""/>
      <w:lvlJc w:val="left"/>
      <w:pPr>
        <w:ind w:left="1069" w:hanging="360"/>
      </w:pPr>
      <w:rPr>
        <w:rFonts w:ascii="Symbol" w:hAnsi="Symbol"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36051F8A"/>
    <w:multiLevelType w:val="multilevel"/>
    <w:tmpl w:val="4E604FAE"/>
    <w:lvl w:ilvl="0">
      <w:start w:val="1"/>
      <w:numFmt w:val="decimal"/>
      <w:lvlText w:val="%1"/>
      <w:lvlJc w:val="left"/>
      <w:pPr>
        <w:ind w:left="360" w:hanging="360"/>
      </w:pPr>
      <w:rPr>
        <w:rFonts w:hint="default"/>
      </w:rPr>
    </w:lvl>
    <w:lvl w:ilvl="1">
      <w:start w:val="1"/>
      <w:numFmt w:val="bullet"/>
      <w:lvlText w:val=""/>
      <w:lvlJc w:val="left"/>
      <w:pPr>
        <w:ind w:left="1069" w:hanging="360"/>
      </w:pPr>
      <w:rPr>
        <w:rFonts w:ascii="Symbol" w:hAnsi="Symbol"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38E44C72"/>
    <w:multiLevelType w:val="multilevel"/>
    <w:tmpl w:val="F5D226E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3A5E73DC"/>
    <w:multiLevelType w:val="hybridMultilevel"/>
    <w:tmpl w:val="FC8E85FA"/>
    <w:lvl w:ilvl="0" w:tplc="B68CD17C">
      <w:start w:val="5"/>
      <w:numFmt w:val="decimal"/>
      <w:lvlText w:val="%1."/>
      <w:lvlJc w:val="left"/>
      <w:pPr>
        <w:ind w:left="1429" w:hanging="360"/>
      </w:pPr>
      <w:rPr>
        <w:rFonts w:hint="default"/>
      </w:rPr>
    </w:lvl>
    <w:lvl w:ilvl="1" w:tplc="08090019">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8" w15:restartNumberingAfterBreak="0">
    <w:nsid w:val="3BF67B5B"/>
    <w:multiLevelType w:val="multilevel"/>
    <w:tmpl w:val="559A6CCE"/>
    <w:lvl w:ilvl="0">
      <w:start w:val="8"/>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9" w15:restartNumberingAfterBreak="0">
    <w:nsid w:val="41B5771A"/>
    <w:multiLevelType w:val="hybridMultilevel"/>
    <w:tmpl w:val="C1C898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A87171"/>
    <w:multiLevelType w:val="multilevel"/>
    <w:tmpl w:val="99F0F994"/>
    <w:lvl w:ilvl="0">
      <w:start w:val="1"/>
      <w:numFmt w:val="bullet"/>
      <w:lvlText w:val=""/>
      <w:lvlJc w:val="left"/>
      <w:pPr>
        <w:ind w:left="360" w:hanging="360"/>
      </w:pPr>
      <w:rPr>
        <w:rFonts w:ascii="Symbol" w:hAnsi="Symbol" w:hint="default"/>
      </w:rPr>
    </w:lvl>
    <w:lvl w:ilvl="1">
      <w:start w:val="1"/>
      <w:numFmt w:val="bullet"/>
      <w:lvlText w:val=""/>
      <w:lvlJc w:val="left"/>
      <w:pPr>
        <w:ind w:left="1069" w:hanging="360"/>
      </w:pPr>
      <w:rPr>
        <w:rFonts w:ascii="Symbol" w:hAnsi="Symbol" w:hint="default"/>
      </w:rPr>
    </w:lvl>
    <w:lvl w:ilvl="2">
      <w:start w:val="1"/>
      <w:numFmt w:val="decimal"/>
      <w:lvlText w:val="%1.%2.%3"/>
      <w:lvlJc w:val="left"/>
      <w:pPr>
        <w:ind w:left="2138" w:hanging="720"/>
      </w:pPr>
      <w:rPr>
        <w:rFonts w:hint="default"/>
      </w:rPr>
    </w:lvl>
    <w:lvl w:ilvl="3">
      <w:start w:val="1"/>
      <w:numFmt w:val="bullet"/>
      <w:lvlText w:val=""/>
      <w:lvlJc w:val="left"/>
      <w:pPr>
        <w:ind w:left="2847" w:hanging="720"/>
      </w:pPr>
      <w:rPr>
        <w:rFonts w:ascii="Symbol" w:hAnsi="Symbol" w:hint="default"/>
        <w:color w:val="auto"/>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4F19426E"/>
    <w:multiLevelType w:val="multilevel"/>
    <w:tmpl w:val="99F0F994"/>
    <w:lvl w:ilvl="0">
      <w:start w:val="1"/>
      <w:numFmt w:val="bullet"/>
      <w:lvlText w:val=""/>
      <w:lvlJc w:val="left"/>
      <w:pPr>
        <w:ind w:left="360" w:hanging="360"/>
      </w:pPr>
      <w:rPr>
        <w:rFonts w:ascii="Symbol" w:hAnsi="Symbol" w:hint="default"/>
      </w:rPr>
    </w:lvl>
    <w:lvl w:ilvl="1">
      <w:start w:val="1"/>
      <w:numFmt w:val="bullet"/>
      <w:lvlText w:val=""/>
      <w:lvlJc w:val="left"/>
      <w:pPr>
        <w:ind w:left="1069" w:hanging="360"/>
      </w:pPr>
      <w:rPr>
        <w:rFonts w:ascii="Symbol" w:hAnsi="Symbol" w:hint="default"/>
      </w:rPr>
    </w:lvl>
    <w:lvl w:ilvl="2">
      <w:start w:val="1"/>
      <w:numFmt w:val="decimal"/>
      <w:lvlText w:val="%1.%2.%3"/>
      <w:lvlJc w:val="left"/>
      <w:pPr>
        <w:ind w:left="2138" w:hanging="720"/>
      </w:pPr>
      <w:rPr>
        <w:rFonts w:hint="default"/>
      </w:rPr>
    </w:lvl>
    <w:lvl w:ilvl="3">
      <w:start w:val="1"/>
      <w:numFmt w:val="bullet"/>
      <w:lvlText w:val=""/>
      <w:lvlJc w:val="left"/>
      <w:pPr>
        <w:ind w:left="2847" w:hanging="720"/>
      </w:pPr>
      <w:rPr>
        <w:rFonts w:ascii="Symbol" w:hAnsi="Symbol" w:hint="default"/>
        <w:color w:val="auto"/>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51C66373"/>
    <w:multiLevelType w:val="multilevel"/>
    <w:tmpl w:val="15B6491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092938"/>
    <w:multiLevelType w:val="hybridMultilevel"/>
    <w:tmpl w:val="13EA61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AB2690"/>
    <w:multiLevelType w:val="multilevel"/>
    <w:tmpl w:val="90DCE006"/>
    <w:lvl w:ilvl="0">
      <w:start w:val="1"/>
      <w:numFmt w:val="decimal"/>
      <w:lvlText w:val="%1."/>
      <w:lvlJc w:val="left"/>
      <w:pPr>
        <w:ind w:left="2520" w:hanging="360"/>
      </w:pPr>
      <w:rPr>
        <w:rFonts w:hint="default"/>
      </w:rPr>
    </w:lvl>
    <w:lvl w:ilvl="1">
      <w:start w:val="2"/>
      <w:numFmt w:val="decimal"/>
      <w:isLgl/>
      <w:lvlText w:val="%1.%2"/>
      <w:lvlJc w:val="left"/>
      <w:pPr>
        <w:ind w:left="2531" w:hanging="360"/>
      </w:pPr>
      <w:rPr>
        <w:rFonts w:hint="default"/>
      </w:rPr>
    </w:lvl>
    <w:lvl w:ilvl="2">
      <w:start w:val="1"/>
      <w:numFmt w:val="decimal"/>
      <w:isLgl/>
      <w:lvlText w:val="%1.%2.%3"/>
      <w:lvlJc w:val="left"/>
      <w:pPr>
        <w:ind w:left="2902" w:hanging="720"/>
      </w:pPr>
      <w:rPr>
        <w:rFonts w:hint="default"/>
      </w:rPr>
    </w:lvl>
    <w:lvl w:ilvl="3">
      <w:start w:val="1"/>
      <w:numFmt w:val="decimal"/>
      <w:isLgl/>
      <w:lvlText w:val="%1.%2.%3.%4"/>
      <w:lvlJc w:val="left"/>
      <w:pPr>
        <w:ind w:left="2913" w:hanging="720"/>
      </w:pPr>
      <w:rPr>
        <w:rFonts w:hint="default"/>
      </w:rPr>
    </w:lvl>
    <w:lvl w:ilvl="4">
      <w:start w:val="1"/>
      <w:numFmt w:val="decimal"/>
      <w:isLgl/>
      <w:lvlText w:val="%1.%2.%3.%4.%5"/>
      <w:lvlJc w:val="left"/>
      <w:pPr>
        <w:ind w:left="3284" w:hanging="1080"/>
      </w:pPr>
      <w:rPr>
        <w:rFonts w:hint="default"/>
      </w:rPr>
    </w:lvl>
    <w:lvl w:ilvl="5">
      <w:start w:val="1"/>
      <w:numFmt w:val="decimal"/>
      <w:isLgl/>
      <w:lvlText w:val="%1.%2.%3.%4.%5.%6"/>
      <w:lvlJc w:val="left"/>
      <w:pPr>
        <w:ind w:left="3295" w:hanging="1080"/>
      </w:pPr>
      <w:rPr>
        <w:rFonts w:hint="default"/>
      </w:rPr>
    </w:lvl>
    <w:lvl w:ilvl="6">
      <w:start w:val="1"/>
      <w:numFmt w:val="decimal"/>
      <w:isLgl/>
      <w:lvlText w:val="%1.%2.%3.%4.%5.%6.%7"/>
      <w:lvlJc w:val="left"/>
      <w:pPr>
        <w:ind w:left="3666" w:hanging="1440"/>
      </w:pPr>
      <w:rPr>
        <w:rFonts w:hint="default"/>
      </w:rPr>
    </w:lvl>
    <w:lvl w:ilvl="7">
      <w:start w:val="1"/>
      <w:numFmt w:val="decimal"/>
      <w:isLgl/>
      <w:lvlText w:val="%1.%2.%3.%4.%5.%6.%7.%8"/>
      <w:lvlJc w:val="left"/>
      <w:pPr>
        <w:ind w:left="3677" w:hanging="1440"/>
      </w:pPr>
      <w:rPr>
        <w:rFonts w:hint="default"/>
      </w:rPr>
    </w:lvl>
    <w:lvl w:ilvl="8">
      <w:start w:val="1"/>
      <w:numFmt w:val="decimal"/>
      <w:isLgl/>
      <w:lvlText w:val="%1.%2.%3.%4.%5.%6.%7.%8.%9"/>
      <w:lvlJc w:val="left"/>
      <w:pPr>
        <w:ind w:left="4048" w:hanging="1800"/>
      </w:pPr>
      <w:rPr>
        <w:rFonts w:hint="default"/>
      </w:rPr>
    </w:lvl>
  </w:abstractNum>
  <w:abstractNum w:abstractNumId="25" w15:restartNumberingAfterBreak="0">
    <w:nsid w:val="5BAE6FDA"/>
    <w:multiLevelType w:val="multilevel"/>
    <w:tmpl w:val="8D903906"/>
    <w:lvl w:ilvl="0">
      <w:start w:val="3"/>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26" w15:restartNumberingAfterBreak="0">
    <w:nsid w:val="693E4C68"/>
    <w:multiLevelType w:val="multilevel"/>
    <w:tmpl w:val="99F0F994"/>
    <w:lvl w:ilvl="0">
      <w:start w:val="1"/>
      <w:numFmt w:val="bullet"/>
      <w:lvlText w:val=""/>
      <w:lvlJc w:val="left"/>
      <w:pPr>
        <w:ind w:left="360" w:hanging="360"/>
      </w:pPr>
      <w:rPr>
        <w:rFonts w:ascii="Symbol" w:hAnsi="Symbol" w:hint="default"/>
      </w:rPr>
    </w:lvl>
    <w:lvl w:ilvl="1">
      <w:start w:val="1"/>
      <w:numFmt w:val="bullet"/>
      <w:lvlText w:val=""/>
      <w:lvlJc w:val="left"/>
      <w:pPr>
        <w:ind w:left="1069" w:hanging="360"/>
      </w:pPr>
      <w:rPr>
        <w:rFonts w:ascii="Symbol" w:hAnsi="Symbol" w:hint="default"/>
      </w:rPr>
    </w:lvl>
    <w:lvl w:ilvl="2">
      <w:start w:val="1"/>
      <w:numFmt w:val="decimal"/>
      <w:lvlText w:val="%1.%2.%3"/>
      <w:lvlJc w:val="left"/>
      <w:pPr>
        <w:ind w:left="2138" w:hanging="720"/>
      </w:pPr>
      <w:rPr>
        <w:rFonts w:hint="default"/>
      </w:rPr>
    </w:lvl>
    <w:lvl w:ilvl="3">
      <w:start w:val="1"/>
      <w:numFmt w:val="bullet"/>
      <w:lvlText w:val=""/>
      <w:lvlJc w:val="left"/>
      <w:pPr>
        <w:ind w:left="2847" w:hanging="720"/>
      </w:pPr>
      <w:rPr>
        <w:rFonts w:ascii="Symbol" w:hAnsi="Symbol" w:hint="default"/>
        <w:color w:val="auto"/>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15:restartNumberingAfterBreak="0">
    <w:nsid w:val="69831437"/>
    <w:multiLevelType w:val="hybridMultilevel"/>
    <w:tmpl w:val="8208D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40505B"/>
    <w:multiLevelType w:val="multilevel"/>
    <w:tmpl w:val="F5B6D27E"/>
    <w:lvl w:ilvl="0">
      <w:start w:val="4"/>
      <w:numFmt w:val="decimal"/>
      <w:lvlText w:val="%1"/>
      <w:lvlJc w:val="left"/>
      <w:pPr>
        <w:ind w:left="360" w:hanging="360"/>
      </w:pPr>
      <w:rPr>
        <w:rFonts w:hint="default"/>
        <w:i w:val="0"/>
      </w:rPr>
    </w:lvl>
    <w:lvl w:ilvl="1">
      <w:start w:val="1"/>
      <w:numFmt w:val="decimal"/>
      <w:lvlText w:val="%1.%2"/>
      <w:lvlJc w:val="left"/>
      <w:pPr>
        <w:ind w:left="1789" w:hanging="360"/>
      </w:pPr>
      <w:rPr>
        <w:rFonts w:hint="default"/>
        <w:i w:val="0"/>
      </w:rPr>
    </w:lvl>
    <w:lvl w:ilvl="2">
      <w:start w:val="1"/>
      <w:numFmt w:val="decimal"/>
      <w:lvlText w:val="%1.%2.%3"/>
      <w:lvlJc w:val="left"/>
      <w:pPr>
        <w:ind w:left="3578" w:hanging="720"/>
      </w:pPr>
      <w:rPr>
        <w:rFonts w:hint="default"/>
        <w:i w:val="0"/>
      </w:rPr>
    </w:lvl>
    <w:lvl w:ilvl="3">
      <w:start w:val="1"/>
      <w:numFmt w:val="decimal"/>
      <w:lvlText w:val="%1.%2.%3.%4"/>
      <w:lvlJc w:val="left"/>
      <w:pPr>
        <w:ind w:left="5007" w:hanging="720"/>
      </w:pPr>
      <w:rPr>
        <w:rFonts w:hint="default"/>
        <w:i w:val="0"/>
      </w:rPr>
    </w:lvl>
    <w:lvl w:ilvl="4">
      <w:start w:val="1"/>
      <w:numFmt w:val="decimal"/>
      <w:lvlText w:val="%1.%2.%3.%4.%5"/>
      <w:lvlJc w:val="left"/>
      <w:pPr>
        <w:ind w:left="6796" w:hanging="1080"/>
      </w:pPr>
      <w:rPr>
        <w:rFonts w:hint="default"/>
        <w:i w:val="0"/>
      </w:rPr>
    </w:lvl>
    <w:lvl w:ilvl="5">
      <w:start w:val="1"/>
      <w:numFmt w:val="decimal"/>
      <w:lvlText w:val="%1.%2.%3.%4.%5.%6"/>
      <w:lvlJc w:val="left"/>
      <w:pPr>
        <w:ind w:left="8225" w:hanging="1080"/>
      </w:pPr>
      <w:rPr>
        <w:rFonts w:hint="default"/>
        <w:i w:val="0"/>
      </w:rPr>
    </w:lvl>
    <w:lvl w:ilvl="6">
      <w:start w:val="1"/>
      <w:numFmt w:val="decimal"/>
      <w:lvlText w:val="%1.%2.%3.%4.%5.%6.%7"/>
      <w:lvlJc w:val="left"/>
      <w:pPr>
        <w:ind w:left="10014" w:hanging="1440"/>
      </w:pPr>
      <w:rPr>
        <w:rFonts w:hint="default"/>
        <w:i w:val="0"/>
      </w:rPr>
    </w:lvl>
    <w:lvl w:ilvl="7">
      <w:start w:val="1"/>
      <w:numFmt w:val="decimal"/>
      <w:lvlText w:val="%1.%2.%3.%4.%5.%6.%7.%8"/>
      <w:lvlJc w:val="left"/>
      <w:pPr>
        <w:ind w:left="11443" w:hanging="1440"/>
      </w:pPr>
      <w:rPr>
        <w:rFonts w:hint="default"/>
        <w:i w:val="0"/>
      </w:rPr>
    </w:lvl>
    <w:lvl w:ilvl="8">
      <w:start w:val="1"/>
      <w:numFmt w:val="decimal"/>
      <w:lvlText w:val="%1.%2.%3.%4.%5.%6.%7.%8.%9"/>
      <w:lvlJc w:val="left"/>
      <w:pPr>
        <w:ind w:left="13232" w:hanging="1800"/>
      </w:pPr>
      <w:rPr>
        <w:rFonts w:hint="default"/>
        <w:i w:val="0"/>
      </w:rPr>
    </w:lvl>
  </w:abstractNum>
  <w:abstractNum w:abstractNumId="29" w15:restartNumberingAfterBreak="0">
    <w:nsid w:val="73943505"/>
    <w:multiLevelType w:val="hybridMultilevel"/>
    <w:tmpl w:val="7234BB0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0" w15:restartNumberingAfterBreak="0">
    <w:nsid w:val="7D197EEF"/>
    <w:multiLevelType w:val="hybridMultilevel"/>
    <w:tmpl w:val="E676D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520E41"/>
    <w:multiLevelType w:val="hybridMultilevel"/>
    <w:tmpl w:val="ED4E6FDE"/>
    <w:lvl w:ilvl="0" w:tplc="B65C56EC">
      <w:start w:val="1"/>
      <w:numFmt w:val="bullet"/>
      <w:lvlText w:val=""/>
      <w:lvlJc w:val="left"/>
      <w:pPr>
        <w:ind w:left="1648" w:hanging="360"/>
      </w:pPr>
      <w:rPr>
        <w:rFonts w:ascii="Symbol" w:hAnsi="Symbol" w:hint="default"/>
      </w:rPr>
    </w:lvl>
    <w:lvl w:ilvl="1" w:tplc="08090003" w:tentative="1">
      <w:start w:val="1"/>
      <w:numFmt w:val="bullet"/>
      <w:lvlText w:val="o"/>
      <w:lvlJc w:val="left"/>
      <w:pPr>
        <w:ind w:left="2368" w:hanging="360"/>
      </w:pPr>
      <w:rPr>
        <w:rFonts w:ascii="Courier New" w:hAnsi="Courier New" w:cs="Courier New" w:hint="default"/>
      </w:rPr>
    </w:lvl>
    <w:lvl w:ilvl="2" w:tplc="08090005" w:tentative="1">
      <w:start w:val="1"/>
      <w:numFmt w:val="bullet"/>
      <w:lvlText w:val=""/>
      <w:lvlJc w:val="left"/>
      <w:pPr>
        <w:ind w:left="3088" w:hanging="360"/>
      </w:pPr>
      <w:rPr>
        <w:rFonts w:ascii="Wingdings" w:hAnsi="Wingdings" w:hint="default"/>
      </w:rPr>
    </w:lvl>
    <w:lvl w:ilvl="3" w:tplc="08090001" w:tentative="1">
      <w:start w:val="1"/>
      <w:numFmt w:val="bullet"/>
      <w:lvlText w:val=""/>
      <w:lvlJc w:val="left"/>
      <w:pPr>
        <w:ind w:left="3808" w:hanging="360"/>
      </w:pPr>
      <w:rPr>
        <w:rFonts w:ascii="Symbol" w:hAnsi="Symbol" w:hint="default"/>
      </w:rPr>
    </w:lvl>
    <w:lvl w:ilvl="4" w:tplc="08090003" w:tentative="1">
      <w:start w:val="1"/>
      <w:numFmt w:val="bullet"/>
      <w:lvlText w:val="o"/>
      <w:lvlJc w:val="left"/>
      <w:pPr>
        <w:ind w:left="4528" w:hanging="360"/>
      </w:pPr>
      <w:rPr>
        <w:rFonts w:ascii="Courier New" w:hAnsi="Courier New" w:cs="Courier New" w:hint="default"/>
      </w:rPr>
    </w:lvl>
    <w:lvl w:ilvl="5" w:tplc="08090005" w:tentative="1">
      <w:start w:val="1"/>
      <w:numFmt w:val="bullet"/>
      <w:lvlText w:val=""/>
      <w:lvlJc w:val="left"/>
      <w:pPr>
        <w:ind w:left="5248" w:hanging="360"/>
      </w:pPr>
      <w:rPr>
        <w:rFonts w:ascii="Wingdings" w:hAnsi="Wingdings" w:hint="default"/>
      </w:rPr>
    </w:lvl>
    <w:lvl w:ilvl="6" w:tplc="08090001" w:tentative="1">
      <w:start w:val="1"/>
      <w:numFmt w:val="bullet"/>
      <w:lvlText w:val=""/>
      <w:lvlJc w:val="left"/>
      <w:pPr>
        <w:ind w:left="5968" w:hanging="360"/>
      </w:pPr>
      <w:rPr>
        <w:rFonts w:ascii="Symbol" w:hAnsi="Symbol" w:hint="default"/>
      </w:rPr>
    </w:lvl>
    <w:lvl w:ilvl="7" w:tplc="08090003" w:tentative="1">
      <w:start w:val="1"/>
      <w:numFmt w:val="bullet"/>
      <w:lvlText w:val="o"/>
      <w:lvlJc w:val="left"/>
      <w:pPr>
        <w:ind w:left="6688" w:hanging="360"/>
      </w:pPr>
      <w:rPr>
        <w:rFonts w:ascii="Courier New" w:hAnsi="Courier New" w:cs="Courier New" w:hint="default"/>
      </w:rPr>
    </w:lvl>
    <w:lvl w:ilvl="8" w:tplc="08090005" w:tentative="1">
      <w:start w:val="1"/>
      <w:numFmt w:val="bullet"/>
      <w:lvlText w:val=""/>
      <w:lvlJc w:val="left"/>
      <w:pPr>
        <w:ind w:left="7408" w:hanging="360"/>
      </w:pPr>
      <w:rPr>
        <w:rFonts w:ascii="Wingdings" w:hAnsi="Wingdings" w:hint="default"/>
      </w:rPr>
    </w:lvl>
  </w:abstractNum>
  <w:abstractNum w:abstractNumId="32" w15:restartNumberingAfterBreak="0">
    <w:nsid w:val="7DF57245"/>
    <w:multiLevelType w:val="hybridMultilevel"/>
    <w:tmpl w:val="054C95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6E1964"/>
    <w:multiLevelType w:val="multilevel"/>
    <w:tmpl w:val="746CBBA6"/>
    <w:lvl w:ilvl="0">
      <w:start w:val="9"/>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34" w15:restartNumberingAfterBreak="0">
    <w:nsid w:val="7EDA4699"/>
    <w:multiLevelType w:val="multilevel"/>
    <w:tmpl w:val="4E604FAE"/>
    <w:lvl w:ilvl="0">
      <w:start w:val="1"/>
      <w:numFmt w:val="decimal"/>
      <w:lvlText w:val="%1"/>
      <w:lvlJc w:val="left"/>
      <w:pPr>
        <w:ind w:left="360" w:hanging="360"/>
      </w:pPr>
      <w:rPr>
        <w:rFonts w:hint="default"/>
      </w:rPr>
    </w:lvl>
    <w:lvl w:ilvl="1">
      <w:start w:val="1"/>
      <w:numFmt w:val="bullet"/>
      <w:lvlText w:val=""/>
      <w:lvlJc w:val="left"/>
      <w:pPr>
        <w:ind w:left="1069" w:hanging="360"/>
      </w:pPr>
      <w:rPr>
        <w:rFonts w:ascii="Symbol" w:hAnsi="Symbol"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7"/>
  </w:num>
  <w:num w:numId="2">
    <w:abstractNumId w:val="13"/>
  </w:num>
  <w:num w:numId="3">
    <w:abstractNumId w:val="11"/>
  </w:num>
  <w:num w:numId="4">
    <w:abstractNumId w:val="1"/>
  </w:num>
  <w:num w:numId="5">
    <w:abstractNumId w:val="28"/>
  </w:num>
  <w:num w:numId="6">
    <w:abstractNumId w:val="25"/>
  </w:num>
  <w:num w:numId="7">
    <w:abstractNumId w:val="5"/>
  </w:num>
  <w:num w:numId="8">
    <w:abstractNumId w:val="30"/>
  </w:num>
  <w:num w:numId="9">
    <w:abstractNumId w:val="22"/>
  </w:num>
  <w:num w:numId="10">
    <w:abstractNumId w:val="18"/>
  </w:num>
  <w:num w:numId="11">
    <w:abstractNumId w:val="29"/>
  </w:num>
  <w:num w:numId="12">
    <w:abstractNumId w:val="4"/>
  </w:num>
  <w:num w:numId="13">
    <w:abstractNumId w:val="33"/>
  </w:num>
  <w:num w:numId="14">
    <w:abstractNumId w:val="0"/>
  </w:num>
  <w:num w:numId="15">
    <w:abstractNumId w:val="3"/>
  </w:num>
  <w:num w:numId="16">
    <w:abstractNumId w:val="6"/>
  </w:num>
  <w:num w:numId="17">
    <w:abstractNumId w:val="31"/>
  </w:num>
  <w:num w:numId="18">
    <w:abstractNumId w:val="9"/>
  </w:num>
  <w:num w:numId="19">
    <w:abstractNumId w:val="34"/>
  </w:num>
  <w:num w:numId="20">
    <w:abstractNumId w:val="14"/>
  </w:num>
  <w:num w:numId="21">
    <w:abstractNumId w:val="17"/>
  </w:num>
  <w:num w:numId="22">
    <w:abstractNumId w:val="2"/>
  </w:num>
  <w:num w:numId="23">
    <w:abstractNumId w:val="24"/>
  </w:num>
  <w:num w:numId="24">
    <w:abstractNumId w:val="16"/>
  </w:num>
  <w:num w:numId="25">
    <w:abstractNumId w:val="10"/>
  </w:num>
  <w:num w:numId="26">
    <w:abstractNumId w:val="12"/>
  </w:num>
  <w:num w:numId="27">
    <w:abstractNumId w:val="15"/>
  </w:num>
  <w:num w:numId="28">
    <w:abstractNumId w:val="8"/>
  </w:num>
  <w:num w:numId="29">
    <w:abstractNumId w:val="21"/>
  </w:num>
  <w:num w:numId="30">
    <w:abstractNumId w:val="20"/>
  </w:num>
  <w:num w:numId="31">
    <w:abstractNumId w:val="26"/>
  </w:num>
  <w:num w:numId="32">
    <w:abstractNumId w:val="27"/>
  </w:num>
  <w:num w:numId="33">
    <w:abstractNumId w:val="23"/>
  </w:num>
  <w:num w:numId="34">
    <w:abstractNumId w:val="19"/>
  </w:num>
  <w:num w:numId="35">
    <w:abstractNumId w:val="3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B0D"/>
    <w:rsid w:val="00022B12"/>
    <w:rsid w:val="000A332C"/>
    <w:rsid w:val="000B730F"/>
    <w:rsid w:val="000F723A"/>
    <w:rsid w:val="00171C5B"/>
    <w:rsid w:val="00173655"/>
    <w:rsid w:val="002342F6"/>
    <w:rsid w:val="00291F79"/>
    <w:rsid w:val="00372CC5"/>
    <w:rsid w:val="003D42A4"/>
    <w:rsid w:val="003E0620"/>
    <w:rsid w:val="003E44F8"/>
    <w:rsid w:val="00410183"/>
    <w:rsid w:val="0043677F"/>
    <w:rsid w:val="004B7F75"/>
    <w:rsid w:val="005358BA"/>
    <w:rsid w:val="005A6FDD"/>
    <w:rsid w:val="00694DC2"/>
    <w:rsid w:val="007561CE"/>
    <w:rsid w:val="007747F0"/>
    <w:rsid w:val="00777A82"/>
    <w:rsid w:val="00807651"/>
    <w:rsid w:val="0081050F"/>
    <w:rsid w:val="00822F04"/>
    <w:rsid w:val="008D5C43"/>
    <w:rsid w:val="008F5642"/>
    <w:rsid w:val="00955A48"/>
    <w:rsid w:val="00977F1F"/>
    <w:rsid w:val="00986805"/>
    <w:rsid w:val="009F54E1"/>
    <w:rsid w:val="00B32BA0"/>
    <w:rsid w:val="00B6085D"/>
    <w:rsid w:val="00B74B5D"/>
    <w:rsid w:val="00BF18F5"/>
    <w:rsid w:val="00C15B0D"/>
    <w:rsid w:val="00C62DB3"/>
    <w:rsid w:val="00CA3463"/>
    <w:rsid w:val="00D45EBF"/>
    <w:rsid w:val="00EA6607"/>
    <w:rsid w:val="00EC1FD1"/>
    <w:rsid w:val="00ED720F"/>
    <w:rsid w:val="00F159F4"/>
    <w:rsid w:val="00F206AC"/>
    <w:rsid w:val="00F22714"/>
    <w:rsid w:val="00F37440"/>
    <w:rsid w:val="00F8672B"/>
    <w:rsid w:val="00F91A2A"/>
    <w:rsid w:val="00FD2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92D507"/>
  <w15:docId w15:val="{5831BF30-0135-43BC-9009-346F8B197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5B0D"/>
  </w:style>
  <w:style w:type="paragraph" w:styleId="Heading1">
    <w:name w:val="heading 1"/>
    <w:basedOn w:val="Normal"/>
    <w:next w:val="Normal"/>
    <w:link w:val="Heading1Char"/>
    <w:autoRedefine/>
    <w:uiPriority w:val="9"/>
    <w:qFormat/>
    <w:rsid w:val="00694DC2"/>
    <w:pPr>
      <w:keepNext/>
      <w:keepLines/>
      <w:spacing w:before="480" w:after="120" w:line="240" w:lineRule="auto"/>
      <w:outlineLvl w:val="0"/>
    </w:pPr>
    <w:rPr>
      <w:rFonts w:ascii="Arial" w:eastAsia="MS Gothic" w:hAnsi="Arial" w:cs="Times New Roman"/>
      <w:b/>
      <w:bCs/>
      <w:sz w:val="28"/>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B0D"/>
  </w:style>
  <w:style w:type="paragraph" w:styleId="Footer">
    <w:name w:val="footer"/>
    <w:basedOn w:val="Normal"/>
    <w:link w:val="FooterChar"/>
    <w:uiPriority w:val="99"/>
    <w:unhideWhenUsed/>
    <w:rsid w:val="00C15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B0D"/>
  </w:style>
  <w:style w:type="paragraph" w:styleId="BalloonText">
    <w:name w:val="Balloon Text"/>
    <w:basedOn w:val="Normal"/>
    <w:link w:val="BalloonTextChar"/>
    <w:uiPriority w:val="99"/>
    <w:semiHidden/>
    <w:unhideWhenUsed/>
    <w:rsid w:val="00C15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5B0D"/>
    <w:rPr>
      <w:rFonts w:ascii="Tahoma" w:hAnsi="Tahoma" w:cs="Tahoma"/>
      <w:sz w:val="16"/>
      <w:szCs w:val="16"/>
    </w:rPr>
  </w:style>
  <w:style w:type="table" w:styleId="TableGrid">
    <w:name w:val="Table Grid"/>
    <w:basedOn w:val="TableNormal"/>
    <w:uiPriority w:val="59"/>
    <w:rsid w:val="00C15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18F5"/>
    <w:pPr>
      <w:ind w:left="720"/>
      <w:contextualSpacing/>
    </w:pPr>
  </w:style>
  <w:style w:type="character" w:customStyle="1" w:styleId="Heading1Char">
    <w:name w:val="Heading 1 Char"/>
    <w:basedOn w:val="DefaultParagraphFont"/>
    <w:link w:val="Heading1"/>
    <w:uiPriority w:val="9"/>
    <w:rsid w:val="00694DC2"/>
    <w:rPr>
      <w:rFonts w:ascii="Arial" w:eastAsia="MS Gothic" w:hAnsi="Arial" w:cs="Times New Roman"/>
      <w:b/>
      <w:bCs/>
      <w:sz w:val="28"/>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31C24-ACCB-4240-BD37-F7A9E6FD6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865</Words>
  <Characters>4937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Dolling</dc:creator>
  <cp:lastModifiedBy>Sarah-Jayne Fraher (CMA)</cp:lastModifiedBy>
  <cp:revision>2</cp:revision>
  <cp:lastPrinted>2021-01-05T10:40:00Z</cp:lastPrinted>
  <dcterms:created xsi:type="dcterms:W3CDTF">2024-08-16T17:19:00Z</dcterms:created>
  <dcterms:modified xsi:type="dcterms:W3CDTF">2024-08-16T17:19:00Z</dcterms:modified>
</cp:coreProperties>
</file>